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718945054"/>
        <w:docPartObj>
          <w:docPartGallery w:val="Cover Pages"/>
          <w:docPartUnique/>
        </w:docPartObj>
      </w:sdtPr>
      <w:sdtEndPr>
        <w:rPr>
          <w:rFonts w:eastAsiaTheme="minorEastAsia"/>
          <w:color w:val="234F82" w:themeColor="accent1"/>
        </w:rPr>
      </w:sdtEndPr>
      <w:sdtContent>
        <w:p w14:paraId="79ADFB93" w14:textId="26C03299" w:rsidR="0061597F" w:rsidRPr="00F66146" w:rsidRDefault="00A64CF1" w:rsidP="00A64CF1">
          <w:pPr>
            <w:rPr>
              <w:rFonts w:asciiTheme="majorHAnsi" w:eastAsiaTheme="majorEastAsia" w:hAnsiTheme="majorHAnsi" w:cstheme="majorBidi"/>
              <w:color w:val="234F82" w:themeColor="accent1"/>
              <w:sz w:val="48"/>
              <w:szCs w:val="48"/>
            </w:rPr>
          </w:pPr>
          <w:r w:rsidRPr="00AC4BC5">
            <w:rPr>
              <w:noProof/>
            </w:rPr>
            <mc:AlternateContent>
              <mc:Choice Requires="wps">
                <w:drawing>
                  <wp:anchor distT="0" distB="0" distL="114300" distR="114300" simplePos="0" relativeHeight="251658240" behindDoc="0" locked="0" layoutInCell="1" allowOverlap="1" wp14:anchorId="0D630AA7" wp14:editId="6ED4BCA9">
                    <wp:simplePos x="0" y="0"/>
                    <wp:positionH relativeFrom="column">
                      <wp:posOffset>-1424940</wp:posOffset>
                    </wp:positionH>
                    <wp:positionV relativeFrom="paragraph">
                      <wp:posOffset>-1543685</wp:posOffset>
                    </wp:positionV>
                    <wp:extent cx="4351655" cy="10967720"/>
                    <wp:effectExtent l="228600" t="228600" r="220345" b="233680"/>
                    <wp:wrapNone/>
                    <wp:docPr id="9" name="Freeform: Shape 9"/>
                    <wp:cNvGraphicFramePr/>
                    <a:graphic xmlns:a="http://schemas.openxmlformats.org/drawingml/2006/main">
                      <a:graphicData uri="http://schemas.microsoft.com/office/word/2010/wordprocessingShape">
                        <wps:wsp>
                          <wps:cNvSpPr/>
                          <wps:spPr>
                            <a:xfrm>
                              <a:off x="0" y="0"/>
                              <a:ext cx="4351655" cy="10967720"/>
                            </a:xfrm>
                            <a:custGeom>
                              <a:avLst/>
                              <a:gdLst>
                                <a:gd name="connsiteX0" fmla="*/ 0 w 3916908"/>
                                <a:gd name="connsiteY0" fmla="*/ 0 h 10522424"/>
                                <a:gd name="connsiteX1" fmla="*/ 3521122 w 3916908"/>
                                <a:gd name="connsiteY1" fmla="*/ 3521122 h 10522424"/>
                                <a:gd name="connsiteX2" fmla="*/ 218364 w 3916908"/>
                                <a:gd name="connsiteY2" fmla="*/ 6823880 h 10522424"/>
                                <a:gd name="connsiteX3" fmla="*/ 3916908 w 3916908"/>
                                <a:gd name="connsiteY3" fmla="*/ 10522424 h 10522424"/>
                                <a:gd name="connsiteX0" fmla="*/ 0 w 4352361"/>
                                <a:gd name="connsiteY0" fmla="*/ 0 h 10968758"/>
                                <a:gd name="connsiteX1" fmla="*/ 3956575 w 4352361"/>
                                <a:gd name="connsiteY1" fmla="*/ 3967456 h 10968758"/>
                                <a:gd name="connsiteX2" fmla="*/ 653817 w 4352361"/>
                                <a:gd name="connsiteY2" fmla="*/ 7270214 h 10968758"/>
                                <a:gd name="connsiteX3" fmla="*/ 4352361 w 4352361"/>
                                <a:gd name="connsiteY3" fmla="*/ 10968758 h 10968758"/>
                              </a:gdLst>
                              <a:ahLst/>
                              <a:cxnLst>
                                <a:cxn ang="0">
                                  <a:pos x="connsiteX0" y="connsiteY0"/>
                                </a:cxn>
                                <a:cxn ang="0">
                                  <a:pos x="connsiteX1" y="connsiteY1"/>
                                </a:cxn>
                                <a:cxn ang="0">
                                  <a:pos x="connsiteX2" y="connsiteY2"/>
                                </a:cxn>
                                <a:cxn ang="0">
                                  <a:pos x="connsiteX3" y="connsiteY3"/>
                                </a:cxn>
                              </a:cxnLst>
                              <a:rect l="l" t="t" r="r" b="b"/>
                              <a:pathLst>
                                <a:path w="4352361" h="10968758">
                                  <a:moveTo>
                                    <a:pt x="0" y="0"/>
                                  </a:moveTo>
                                  <a:lnTo>
                                    <a:pt x="3956575" y="3967456"/>
                                  </a:lnTo>
                                  <a:lnTo>
                                    <a:pt x="653817" y="7270214"/>
                                  </a:lnTo>
                                  <a:lnTo>
                                    <a:pt x="4352361" y="10968758"/>
                                  </a:lnTo>
                                </a:path>
                              </a:pathLst>
                            </a:custGeom>
                            <a:noFill/>
                            <a:ln w="6096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9419C9" w14:textId="77777777" w:rsidR="0061597F" w:rsidRDefault="0061597F" w:rsidP="006159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30AA7" id="Freeform: Shape 9" o:spid="_x0000_s1026" style="position:absolute;margin-left:-112.2pt;margin-top:-121.55pt;width:342.65pt;height:86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52361,1096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" adj="-11796480,,5400" path="m,l3956575,3967456,653817,7270214r3698544,3698544e" filled="f" strokecolor="#e7e6e6 [3207]" strokeweight="48pt">
                    <v:stroke joinstyle="miter"/>
                    <v:formulas/>
                    <v:path arrowok="t" o:connecttype="custom" o:connectlocs="0,0;3955933,3967081;653711,7269526;4351655,10967720" o:connectangles="0,0,0,0" textboxrect="0,0,4352361,10968758"/>
                    <v:textbox>
                      <w:txbxContent>
                        <w:p w14:paraId="119419C9" w14:textId="77777777" w:rsidR="0061597F" w:rsidRDefault="0061597F" w:rsidP="0061597F">
                          <w:pPr>
                            <w:jc w:val="center"/>
                          </w:pPr>
                        </w:p>
                      </w:txbxContent>
                    </v:textbox>
                  </v:shape>
                </w:pict>
              </mc:Fallback>
            </mc:AlternateContent>
          </w:r>
          <w:r w:rsidRPr="00AC4BC5">
            <w:rPr>
              <w:noProof/>
            </w:rPr>
            <mc:AlternateContent>
              <mc:Choice Requires="wps">
                <w:drawing>
                  <wp:anchor distT="0" distB="0" distL="114300" distR="114300" simplePos="0" relativeHeight="251658242" behindDoc="0" locked="0" layoutInCell="1" allowOverlap="1" wp14:anchorId="2D66A46D" wp14:editId="7D66E10D">
                    <wp:simplePos x="0" y="0"/>
                    <wp:positionH relativeFrom="column">
                      <wp:posOffset>-908685</wp:posOffset>
                    </wp:positionH>
                    <wp:positionV relativeFrom="paragraph">
                      <wp:posOffset>6136005</wp:posOffset>
                    </wp:positionV>
                    <wp:extent cx="3084195" cy="3084195"/>
                    <wp:effectExtent l="0" t="0" r="1905" b="1905"/>
                    <wp:wrapNone/>
                    <wp:docPr id="8" name="Right Triangle 8"/>
                    <wp:cNvGraphicFramePr/>
                    <a:graphic xmlns:a="http://schemas.openxmlformats.org/drawingml/2006/main">
                      <a:graphicData uri="http://schemas.microsoft.com/office/word/2010/wordprocessingShape">
                        <wps:wsp>
                          <wps:cNvSpPr/>
                          <wps:spPr>
                            <a:xfrm>
                              <a:off x="0" y="0"/>
                              <a:ext cx="3084195" cy="3084195"/>
                            </a:xfrm>
                            <a:prstGeom prst="rtTriangle">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F2FBE" id="_x0000_t6" coordsize="21600,21600" o:spt="6" path="m,l,21600r21600,xe">
                    <v:stroke joinstyle="miter"/>
                    <v:path gradientshapeok="t" o:connecttype="custom" o:connectlocs="0,0;0,10800;0,21600;10800,21600;21600,21600;10800,10800" textboxrect="1800,12600,12600,19800"/>
                  </v:shapetype>
                  <v:shape id="Right Triangle 8" o:spid="_x0000_s1026" type="#_x0000_t6" style="position:absolute;margin-left:-71.55pt;margin-top:483.15pt;width:242.85pt;height:242.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" fillcolor="#173456 [2148]" stroked="f">
                    <v:fill color2="#5b93d3 [1940]" rotate="t" angle="180" colors="0 #173557;31457f #25548a;1 #5c93d3" focus="100%" type="gradient"/>
                  </v:shape>
                </w:pict>
              </mc:Fallback>
            </mc:AlternateContent>
          </w:r>
          <w:r w:rsidRPr="00AC4BC5">
            <w:rPr>
              <w:noProof/>
            </w:rPr>
            <mc:AlternateContent>
              <mc:Choice Requires="wps">
                <w:drawing>
                  <wp:anchor distT="0" distB="0" distL="114300" distR="114300" simplePos="0" relativeHeight="251658241" behindDoc="0" locked="0" layoutInCell="1" allowOverlap="1" wp14:anchorId="2115F8A1" wp14:editId="576FF716">
                    <wp:simplePos x="0" y="0"/>
                    <wp:positionH relativeFrom="column">
                      <wp:posOffset>-3839845</wp:posOffset>
                    </wp:positionH>
                    <wp:positionV relativeFrom="paragraph">
                      <wp:posOffset>-489585</wp:posOffset>
                    </wp:positionV>
                    <wp:extent cx="5789295" cy="5791200"/>
                    <wp:effectExtent l="0" t="0" r="1905" b="0"/>
                    <wp:wrapNone/>
                    <wp:docPr id="1192373528" name="Flowchart: Decision 1192373528"/>
                    <wp:cNvGraphicFramePr/>
                    <a:graphic xmlns:a="http://schemas.openxmlformats.org/drawingml/2006/main">
                      <a:graphicData uri="http://schemas.microsoft.com/office/word/2010/wordprocessingShape">
                        <wps:wsp>
                          <wps:cNvSpPr/>
                          <wps:spPr>
                            <a:xfrm>
                              <a:off x="0" y="0"/>
                              <a:ext cx="5789295" cy="5791200"/>
                            </a:xfrm>
                            <a:prstGeom prst="flowChartDecision">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AF0D6" id="_x0000_t110" coordsize="21600,21600" o:spt="110" path="m10800,l,10800,10800,21600,21600,10800xe">
                    <v:stroke joinstyle="miter"/>
                    <v:path gradientshapeok="t" o:connecttype="rect" textboxrect="5400,5400,16200,16200"/>
                  </v:shapetype>
                  <v:shape id="Flowchart: Decision 1192373528" o:spid="_x0000_s1026" type="#_x0000_t110" style="position:absolute;margin-left:-302.35pt;margin-top:-38.55pt;width:455.85pt;height:45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" fillcolor="#262f45 [2149]" stroked="f">
                    <v:fill color2="#788ab5 [1941]" rotate="t" angle="180" colors="0 #273046;31457f #3e4d70;1 #798bb5" focus="100%" type="gradient"/>
                  </v:shape>
                </w:pict>
              </mc:Fallback>
            </mc:AlternateContent>
          </w:r>
          <w:r w:rsidRPr="00AC4BC5">
            <w:rPr>
              <w:noProof/>
            </w:rPr>
            <mc:AlternateContent>
              <mc:Choice Requires="wps">
                <w:drawing>
                  <wp:anchor distT="0" distB="0" distL="114300" distR="114300" simplePos="0" relativeHeight="251658243" behindDoc="0" locked="0" layoutInCell="1" allowOverlap="1" wp14:anchorId="2F4D96B0" wp14:editId="5ED2C8D8">
                    <wp:simplePos x="0" y="0"/>
                    <wp:positionH relativeFrom="column">
                      <wp:posOffset>2184400</wp:posOffset>
                    </wp:positionH>
                    <wp:positionV relativeFrom="paragraph">
                      <wp:posOffset>1350645</wp:posOffset>
                    </wp:positionV>
                    <wp:extent cx="1008380" cy="1891665"/>
                    <wp:effectExtent l="19050" t="19050" r="20320" b="13335"/>
                    <wp:wrapNone/>
                    <wp:docPr id="14" name="Freeform: Shape 14"/>
                    <wp:cNvGraphicFramePr/>
                    <a:graphic xmlns:a="http://schemas.openxmlformats.org/drawingml/2006/main">
                      <a:graphicData uri="http://schemas.microsoft.com/office/word/2010/wordprocessingShape">
                        <wps:wsp>
                          <wps:cNvSpPr/>
                          <wps:spPr>
                            <a:xfrm>
                              <a:off x="0" y="0"/>
                              <a:ext cx="1008380" cy="1891665"/>
                            </a:xfrm>
                            <a:custGeom>
                              <a:avLst/>
                              <a:gdLst>
                                <a:gd name="connsiteX0" fmla="*/ 0 w 1008993"/>
                                <a:gd name="connsiteY0" fmla="*/ 0 h 1891862"/>
                                <a:gd name="connsiteX1" fmla="*/ 1008993 w 1008993"/>
                                <a:gd name="connsiteY1" fmla="*/ 1008993 h 1891862"/>
                                <a:gd name="connsiteX2" fmla="*/ 126124 w 1008993"/>
                                <a:gd name="connsiteY2" fmla="*/ 1891862 h 1891862"/>
                              </a:gdLst>
                              <a:ahLst/>
                              <a:cxnLst>
                                <a:cxn ang="0">
                                  <a:pos x="connsiteX0" y="connsiteY0"/>
                                </a:cxn>
                                <a:cxn ang="0">
                                  <a:pos x="connsiteX1" y="connsiteY1"/>
                                </a:cxn>
                                <a:cxn ang="0">
                                  <a:pos x="connsiteX2" y="connsiteY2"/>
                                </a:cxn>
                              </a:cxnLst>
                              <a:rect l="l" t="t" r="r" b="b"/>
                              <a:pathLst>
                                <a:path w="1008993" h="1891862">
                                  <a:moveTo>
                                    <a:pt x="0" y="0"/>
                                  </a:moveTo>
                                  <a:lnTo>
                                    <a:pt x="1008993" y="1008993"/>
                                  </a:lnTo>
                                  <a:lnTo>
                                    <a:pt x="126124" y="1891862"/>
                                  </a:lnTo>
                                </a:path>
                              </a:pathLst>
                            </a:cu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DF9276" id="Freeform: Shape 14" o:spid="_x0000_s1026" style="position:absolute;margin-left:172pt;margin-top:106.35pt;width:79.4pt;height:148.95pt;z-index:251658243;visibility:visible;mso-wrap-style:square;mso-wrap-distance-left:9pt;mso-wrap-distance-top:0;mso-wrap-distance-right:9pt;mso-wrap-distance-bottom:0;mso-position-horizontal:absolute;mso-position-horizontal-relative:text;mso-position-vertical:absolute;mso-position-vertical-relative:text;v-text-anchor:middle" coordsize="1008993,189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" path="m,l1008993,1008993,126124,1891862e" filled="f" strokecolor="#234f82 [3204]" strokeweight="2.25pt">
                    <v:stroke joinstyle="miter"/>
                    <v:path arrowok="t" o:connecttype="custom" o:connectlocs="0,0;1008380,1008888;126047,1891665" o:connectangles="0,0,0"/>
                  </v:shape>
                </w:pict>
              </mc:Fallback>
            </mc:AlternateContent>
          </w:r>
          <w:r w:rsidRPr="00AC4BC5">
            <w:rPr>
              <w:noProof/>
            </w:rPr>
            <mc:AlternateContent>
              <mc:Choice Requires="wps">
                <w:drawing>
                  <wp:anchor distT="0" distB="0" distL="114300" distR="114300" simplePos="0" relativeHeight="251658246" behindDoc="0" locked="0" layoutInCell="1" allowOverlap="1" wp14:anchorId="526A2EF1" wp14:editId="594C4A7F">
                    <wp:simplePos x="0" y="0"/>
                    <wp:positionH relativeFrom="column">
                      <wp:posOffset>6299835</wp:posOffset>
                    </wp:positionH>
                    <wp:positionV relativeFrom="paragraph">
                      <wp:posOffset>461645</wp:posOffset>
                    </wp:positionV>
                    <wp:extent cx="342265" cy="8733790"/>
                    <wp:effectExtent l="0" t="0" r="19685" b="10160"/>
                    <wp:wrapNone/>
                    <wp:docPr id="2439418" name="Rectangle 2439418"/>
                    <wp:cNvGraphicFramePr/>
                    <a:graphic xmlns:a="http://schemas.openxmlformats.org/drawingml/2006/main">
                      <a:graphicData uri="http://schemas.microsoft.com/office/word/2010/wordprocessingShape">
                        <wps:wsp>
                          <wps:cNvSpPr/>
                          <wps:spPr>
                            <a:xfrm>
                              <a:off x="0" y="0"/>
                              <a:ext cx="342265" cy="8733790"/>
                            </a:xfrm>
                            <a:prstGeom prst="rect">
                              <a:avLst/>
                            </a:prstGeom>
                            <a:solidFill>
                              <a:schemeClr val="accent4"/>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4366B" id="Rectangle 2439418" o:spid="_x0000_s1026" style="position:absolute;margin-left:496.05pt;margin-top:36.35pt;width:26.95pt;height:687.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" fillcolor="#e7e6e6 [3207]" strokecolor="#e7e6e6 [3207]" strokeweight="1pt"/>
                </w:pict>
              </mc:Fallback>
            </mc:AlternateContent>
          </w:r>
          <w:r w:rsidRPr="00AC4BC5">
            <w:rPr>
              <w:noProof/>
            </w:rPr>
            <mc:AlternateContent>
              <mc:Choice Requires="wps">
                <w:drawing>
                  <wp:anchor distT="0" distB="0" distL="114300" distR="114300" simplePos="0" relativeHeight="251658244" behindDoc="0" locked="0" layoutInCell="1" allowOverlap="1" wp14:anchorId="3B59E907" wp14:editId="39219B36">
                    <wp:simplePos x="0" y="0"/>
                    <wp:positionH relativeFrom="column">
                      <wp:posOffset>6306185</wp:posOffset>
                    </wp:positionH>
                    <wp:positionV relativeFrom="paragraph">
                      <wp:posOffset>-1495425</wp:posOffset>
                    </wp:positionV>
                    <wp:extent cx="342265" cy="1870710"/>
                    <wp:effectExtent l="0" t="0" r="19685" b="15240"/>
                    <wp:wrapNone/>
                    <wp:docPr id="620205706" name="Rectangle 620205706"/>
                    <wp:cNvGraphicFramePr/>
                    <a:graphic xmlns:a="http://schemas.openxmlformats.org/drawingml/2006/main">
                      <a:graphicData uri="http://schemas.microsoft.com/office/word/2010/wordprocessingShape">
                        <wps:wsp>
                          <wps:cNvSpPr/>
                          <wps:spPr>
                            <a:xfrm>
                              <a:off x="0" y="0"/>
                              <a:ext cx="342265" cy="1870710"/>
                            </a:xfrm>
                            <a:prstGeom prst="rect">
                              <a:avLst/>
                            </a:prstGeom>
                            <a:solidFill>
                              <a:schemeClr val="accent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037F0" id="Rectangle 620205706" o:spid="_x0000_s1026" style="position:absolute;margin-left:496.55pt;margin-top:-117.75pt;width:26.95pt;height:147.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" fillcolor="#234f82 [3204]" strokecolor="#234f82 [3204]" strokeweight="1pt"/>
                </w:pict>
              </mc:Fallback>
            </mc:AlternateContent>
          </w:r>
          <w:r w:rsidRPr="00AC4BC5">
            <w:rPr>
              <w:noProof/>
            </w:rPr>
            <w:drawing>
              <wp:anchor distT="0" distB="0" distL="114300" distR="114300" simplePos="0" relativeHeight="251658245" behindDoc="0" locked="0" layoutInCell="1" allowOverlap="1" wp14:anchorId="225534EA" wp14:editId="0EF6BC59">
                <wp:simplePos x="0" y="0"/>
                <wp:positionH relativeFrom="column">
                  <wp:posOffset>2001520</wp:posOffset>
                </wp:positionH>
                <wp:positionV relativeFrom="paragraph">
                  <wp:posOffset>-1199515</wp:posOffset>
                </wp:positionV>
                <wp:extent cx="3903345" cy="2362200"/>
                <wp:effectExtent l="0" t="0" r="0" b="0"/>
                <wp:wrapNone/>
                <wp:docPr id="1581560783" name="Picture 1581560783"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60783" name="Picture 1581560783" descr="A blue and black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3345" cy="2362200"/>
                        </a:xfrm>
                        <a:prstGeom prst="rect">
                          <a:avLst/>
                        </a:prstGeom>
                      </pic:spPr>
                    </pic:pic>
                  </a:graphicData>
                </a:graphic>
                <wp14:sizeRelH relativeFrom="margin">
                  <wp14:pctWidth>0</wp14:pctWidth>
                </wp14:sizeRelH>
                <wp14:sizeRelV relativeFrom="margin">
                  <wp14:pctHeight>0</wp14:pctHeight>
                </wp14:sizeRelV>
              </wp:anchor>
            </w:drawing>
          </w:r>
          <w:r w:rsidRPr="002552CE">
            <w:rPr>
              <w:noProof/>
            </w:rPr>
            <mc:AlternateContent>
              <mc:Choice Requires="wps">
                <w:drawing>
                  <wp:anchor distT="0" distB="0" distL="114300" distR="114300" simplePos="0" relativeHeight="251658248" behindDoc="0" locked="0" layoutInCell="1" allowOverlap="1" wp14:anchorId="4904AF2A" wp14:editId="4FC1C120">
                    <wp:simplePos x="0" y="0"/>
                    <wp:positionH relativeFrom="margin">
                      <wp:posOffset>1885315</wp:posOffset>
                    </wp:positionH>
                    <wp:positionV relativeFrom="margin">
                      <wp:posOffset>5832475</wp:posOffset>
                    </wp:positionV>
                    <wp:extent cx="4394200" cy="812800"/>
                    <wp:effectExtent l="0" t="0" r="6350" b="6350"/>
                    <wp:wrapNone/>
                    <wp:docPr id="10" name="Rectangle 10"/>
                    <wp:cNvGraphicFramePr/>
                    <a:graphic xmlns:a="http://schemas.openxmlformats.org/drawingml/2006/main">
                      <a:graphicData uri="http://schemas.microsoft.com/office/word/2010/wordprocessingShape">
                        <wps:wsp>
                          <wps:cNvSpPr/>
                          <wps:spPr>
                            <a:xfrm>
                              <a:off x="0" y="0"/>
                              <a:ext cx="4394200" cy="81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Content>
                                  <w:p w14:paraId="50380E94" w14:textId="040E9678" w:rsidR="0061597F" w:rsidRPr="000111C4" w:rsidRDefault="0061597F" w:rsidP="0061597F">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t>
                                    </w:r>
                                    <w:r w:rsidR="008273BD">
                                      <w:rPr>
                                        <w:rFonts w:eastAsiaTheme="majorEastAsia" w:cstheme="minorHAnsi"/>
                                        <w:color w:val="234F82" w:themeColor="accent1"/>
                                        <w:spacing w:val="-10"/>
                                        <w:kern w:val="28"/>
                                        <w:sz w:val="44"/>
                                        <w:szCs w:val="44"/>
                                      </w:rPr>
                                      <w:t>WH</w:t>
                                    </w:r>
                                    <w:r>
                                      <w:rPr>
                                        <w:rFonts w:eastAsiaTheme="majorEastAsia" w:cstheme="minorHAnsi"/>
                                        <w:color w:val="234F82" w:themeColor="accent1"/>
                                        <w:spacing w:val="-10"/>
                                        <w:kern w:val="28"/>
                                        <w:sz w:val="44"/>
                                        <w:szCs w:val="44"/>
                                      </w:rPr>
                                      <w:t>S-PLA-00</w:t>
                                    </w:r>
                                    <w:r w:rsidR="00524090">
                                      <w:rPr>
                                        <w:rFonts w:eastAsiaTheme="majorEastAsia" w:cstheme="minorHAnsi"/>
                                        <w:color w:val="234F82" w:themeColor="accent1"/>
                                        <w:spacing w:val="-10"/>
                                        <w:kern w:val="28"/>
                                        <w:sz w:val="44"/>
                                        <w:szCs w:val="44"/>
                                      </w:rPr>
                                      <w:t>0</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4AF2A" id="Rectangle 10" o:spid="_x0000_s1027" style="position:absolute;margin-left:148.45pt;margin-top:459.25pt;width:346pt;height:6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" filled="f" stroked="f" strokeweight="1pt">
                    <v:textbox inset="0,0,0,0">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Content>
                            <w:p w14:paraId="50380E94" w14:textId="040E9678" w:rsidR="0061597F" w:rsidRPr="000111C4" w:rsidRDefault="0061597F" w:rsidP="0061597F">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t>
                              </w:r>
                              <w:r w:rsidR="008273BD">
                                <w:rPr>
                                  <w:rFonts w:eastAsiaTheme="majorEastAsia" w:cstheme="minorHAnsi"/>
                                  <w:color w:val="234F82" w:themeColor="accent1"/>
                                  <w:spacing w:val="-10"/>
                                  <w:kern w:val="28"/>
                                  <w:sz w:val="44"/>
                                  <w:szCs w:val="44"/>
                                </w:rPr>
                                <w:t>WH</w:t>
                              </w:r>
                              <w:r>
                                <w:rPr>
                                  <w:rFonts w:eastAsiaTheme="majorEastAsia" w:cstheme="minorHAnsi"/>
                                  <w:color w:val="234F82" w:themeColor="accent1"/>
                                  <w:spacing w:val="-10"/>
                                  <w:kern w:val="28"/>
                                  <w:sz w:val="44"/>
                                  <w:szCs w:val="44"/>
                                </w:rPr>
                                <w:t>S-PLA-00</w:t>
                              </w:r>
                              <w:r w:rsidR="00524090">
                                <w:rPr>
                                  <w:rFonts w:eastAsiaTheme="majorEastAsia" w:cstheme="minorHAnsi"/>
                                  <w:color w:val="234F82" w:themeColor="accent1"/>
                                  <w:spacing w:val="-10"/>
                                  <w:kern w:val="28"/>
                                  <w:sz w:val="44"/>
                                  <w:szCs w:val="44"/>
                                </w:rPr>
                                <w:t>0</w:t>
                              </w:r>
                            </w:p>
                          </w:sdtContent>
                        </w:sdt>
                      </w:txbxContent>
                    </v:textbox>
                    <w10:wrap anchorx="margin" anchory="margin"/>
                  </v:rect>
                </w:pict>
              </mc:Fallback>
            </mc:AlternateContent>
          </w:r>
          <w:r w:rsidRPr="002552CE">
            <w:rPr>
              <w:noProof/>
            </w:rPr>
            <mc:AlternateContent>
              <mc:Choice Requires="wps">
                <w:drawing>
                  <wp:anchor distT="0" distB="0" distL="114300" distR="114300" simplePos="0" relativeHeight="251658247" behindDoc="0" locked="0" layoutInCell="1" allowOverlap="1" wp14:anchorId="22992227" wp14:editId="512BA929">
                    <wp:simplePos x="0" y="0"/>
                    <wp:positionH relativeFrom="margin">
                      <wp:posOffset>1884045</wp:posOffset>
                    </wp:positionH>
                    <wp:positionV relativeFrom="margin">
                      <wp:posOffset>2396490</wp:posOffset>
                    </wp:positionV>
                    <wp:extent cx="4223385" cy="5715000"/>
                    <wp:effectExtent l="0" t="0" r="5715" b="0"/>
                    <wp:wrapNone/>
                    <wp:docPr id="85" name="Rectangle 85"/>
                    <wp:cNvGraphicFramePr/>
                    <a:graphic xmlns:a="http://schemas.openxmlformats.org/drawingml/2006/main">
                      <a:graphicData uri="http://schemas.microsoft.com/office/word/2010/wordprocessingShape">
                        <wps:wsp>
                          <wps:cNvSpPr/>
                          <wps:spPr>
                            <a:xfrm>
                              <a:off x="0" y="0"/>
                              <a:ext cx="4223385" cy="5715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Content>
                                  <w:p w14:paraId="477E3806" w14:textId="67AA3874" w:rsidR="0061597F" w:rsidRPr="000111C4" w:rsidRDefault="004B68D7" w:rsidP="0061597F">
                                    <w:pPr>
                                      <w:pStyle w:val="Title"/>
                                      <w:rPr>
                                        <w:rFonts w:asciiTheme="minorHAnsi" w:hAnsiTheme="minorHAnsi" w:cstheme="minorHAnsi"/>
                                        <w:caps/>
                                        <w:color w:val="000000"/>
                                      </w:rPr>
                                    </w:pPr>
                                    <w:r>
                                      <w:rPr>
                                        <w:rFonts w:asciiTheme="minorHAnsi" w:hAnsiTheme="minorHAnsi" w:cstheme="minorHAnsi"/>
                                        <w:color w:val="000000"/>
                                      </w:rPr>
                                      <w:t>HEALTH AND SAFETY</w:t>
                                    </w:r>
                                    <w:r w:rsidR="0061597F">
                                      <w:rPr>
                                        <w:rFonts w:asciiTheme="minorHAnsi" w:hAnsiTheme="minorHAnsi" w:cstheme="minorHAnsi"/>
                                        <w:color w:val="000000"/>
                                      </w:rPr>
                                      <w:t xml:space="preserve"> MANAGEMENT PLAN</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92227" id="Rectangle 85" o:spid="_x0000_s1028" style="position:absolute;margin-left:148.35pt;margin-top:188.7pt;width:332.55pt;height:450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" filled="f" stroked="f" strokeweight="1pt">
                    <v:textbox inset="0,0,0,0">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Content>
                            <w:p w14:paraId="477E3806" w14:textId="67AA3874" w:rsidR="0061597F" w:rsidRPr="000111C4" w:rsidRDefault="004B68D7" w:rsidP="0061597F">
                              <w:pPr>
                                <w:pStyle w:val="Title"/>
                                <w:rPr>
                                  <w:rFonts w:asciiTheme="minorHAnsi" w:hAnsiTheme="minorHAnsi" w:cstheme="minorHAnsi"/>
                                  <w:caps/>
                                  <w:color w:val="000000"/>
                                </w:rPr>
                              </w:pPr>
                              <w:r>
                                <w:rPr>
                                  <w:rFonts w:asciiTheme="minorHAnsi" w:hAnsiTheme="minorHAnsi" w:cstheme="minorHAnsi"/>
                                  <w:color w:val="000000"/>
                                </w:rPr>
                                <w:t>HEALTH AND SAFETY</w:t>
                              </w:r>
                              <w:r w:rsidR="0061597F">
                                <w:rPr>
                                  <w:rFonts w:asciiTheme="minorHAnsi" w:hAnsiTheme="minorHAnsi" w:cstheme="minorHAnsi"/>
                                  <w:color w:val="000000"/>
                                </w:rPr>
                                <w:t xml:space="preserve"> MANAGEMENT PLAN</w:t>
                              </w:r>
                            </w:p>
                          </w:sdtContent>
                        </w:sdt>
                      </w:txbxContent>
                    </v:textbox>
                    <w10:wrap anchorx="margin" anchory="margin"/>
                  </v:rect>
                </w:pict>
              </mc:Fallback>
            </mc:AlternateContent>
          </w:r>
          <w:r w:rsidR="0061597F" w:rsidRPr="00AC4BC5">
            <w:rPr>
              <w:rFonts w:eastAsiaTheme="minorEastAsia"/>
              <w:color w:val="234F82" w:themeColor="accent1"/>
            </w:rPr>
            <w:br w:type="page"/>
          </w:r>
        </w:p>
      </w:sdtContent>
    </w:sdt>
    <w:sdt>
      <w:sdtPr>
        <w:id w:val="1011412223"/>
        <w:docPartObj>
          <w:docPartGallery w:val="Cover Pages"/>
          <w:docPartUnique/>
        </w:docPartObj>
      </w:sdtPr>
      <w:sdtEndPr>
        <w:rPr>
          <w:rStyle w:val="Heading1Char"/>
          <w:rFonts w:asciiTheme="majorHAnsi" w:eastAsiaTheme="majorEastAsia" w:hAnsiTheme="majorHAnsi" w:cstheme="majorBidi"/>
          <w:color w:val="1A3B61" w:themeColor="accent1" w:themeShade="BF"/>
          <w:sz w:val="32"/>
          <w:szCs w:val="32"/>
        </w:rPr>
      </w:sdtEndPr>
      <w:sdtContent>
        <w:p w14:paraId="22B7969E" w14:textId="2BD3B2CB" w:rsidR="00466EEB" w:rsidRPr="000052A5" w:rsidRDefault="00466EEB" w:rsidP="000052A5">
          <w:pPr>
            <w:rPr>
              <w:rStyle w:val="Heading1Char"/>
            </w:rPr>
          </w:pPr>
          <w:r w:rsidRPr="000052A5">
            <w:rPr>
              <w:rStyle w:val="Heading1Char"/>
            </w:rPr>
            <w:t>DOCUMENT HISTORY</w:t>
          </w:r>
        </w:p>
        <w:p w14:paraId="2C2C9B61" w14:textId="77777777" w:rsidR="00817F6C" w:rsidRPr="00383A23" w:rsidRDefault="00817F6C" w:rsidP="00E67C5F">
          <w:pPr>
            <w:rPr>
              <w:lang w:val="en-US"/>
            </w:rPr>
          </w:pPr>
        </w:p>
        <w:tbl>
          <w:tblPr>
            <w:tblStyle w:val="PlainTable3"/>
            <w:tblW w:w="0" w:type="auto"/>
            <w:tblLook w:val="04A0" w:firstRow="1" w:lastRow="0" w:firstColumn="1" w:lastColumn="0" w:noHBand="0" w:noVBand="1"/>
          </w:tblPr>
          <w:tblGrid>
            <w:gridCol w:w="578"/>
            <w:gridCol w:w="1974"/>
            <w:gridCol w:w="2857"/>
            <w:gridCol w:w="403"/>
            <w:gridCol w:w="3204"/>
          </w:tblGrid>
          <w:tr w:rsidR="00817F6C" w14:paraId="695220FF" w14:textId="77777777" w:rsidTr="00B5361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8" w:type="dxa"/>
              </w:tcPr>
              <w:p w14:paraId="46519335" w14:textId="77777777" w:rsidR="00817F6C" w:rsidRDefault="00817F6C" w:rsidP="00B5361E">
                <w:r>
                  <w:t>rev</w:t>
                </w:r>
              </w:p>
            </w:tc>
            <w:tc>
              <w:tcPr>
                <w:tcW w:w="1974" w:type="dxa"/>
              </w:tcPr>
              <w:p w14:paraId="42893038" w14:textId="77777777" w:rsidR="00817F6C" w:rsidRDefault="00817F6C" w:rsidP="00B5361E">
                <w:pPr>
                  <w:cnfStyle w:val="100000000000" w:firstRow="1" w:lastRow="0" w:firstColumn="0" w:lastColumn="0" w:oddVBand="0" w:evenVBand="0" w:oddHBand="0" w:evenHBand="0" w:firstRowFirstColumn="0" w:firstRowLastColumn="0" w:lastRowFirstColumn="0" w:lastRowLastColumn="0"/>
                </w:pPr>
                <w:r>
                  <w:t>date</w:t>
                </w:r>
              </w:p>
            </w:tc>
            <w:tc>
              <w:tcPr>
                <w:tcW w:w="3260" w:type="dxa"/>
                <w:gridSpan w:val="2"/>
              </w:tcPr>
              <w:p w14:paraId="240BB7A0" w14:textId="77777777" w:rsidR="00817F6C" w:rsidRDefault="00817F6C" w:rsidP="00B5361E">
                <w:pPr>
                  <w:cnfStyle w:val="100000000000" w:firstRow="1" w:lastRow="0" w:firstColumn="0" w:lastColumn="0" w:oddVBand="0" w:evenVBand="0" w:oddHBand="0" w:evenHBand="0" w:firstRowFirstColumn="0" w:firstRowLastColumn="0" w:lastRowFirstColumn="0" w:lastRowLastColumn="0"/>
                </w:pPr>
                <w:r>
                  <w:t>Description</w:t>
                </w:r>
              </w:p>
            </w:tc>
            <w:tc>
              <w:tcPr>
                <w:tcW w:w="3204" w:type="dxa"/>
              </w:tcPr>
              <w:p w14:paraId="70904273" w14:textId="77777777" w:rsidR="00817F6C" w:rsidRDefault="00817F6C" w:rsidP="00B5361E">
                <w:pPr>
                  <w:cnfStyle w:val="100000000000" w:firstRow="1" w:lastRow="0" w:firstColumn="0" w:lastColumn="0" w:oddVBand="0" w:evenVBand="0" w:oddHBand="0" w:evenHBand="0" w:firstRowFirstColumn="0" w:firstRowLastColumn="0" w:lastRowFirstColumn="0" w:lastRowLastColumn="0"/>
                </w:pPr>
                <w:r>
                  <w:t>approved by</w:t>
                </w:r>
              </w:p>
            </w:tc>
          </w:tr>
          <w:tr w:rsidR="00817F6C" w14:paraId="79D1556A" w14:textId="77777777" w:rsidTr="00B53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0EC8D425" w14:textId="77777777" w:rsidR="00817F6C" w:rsidRDefault="00817F6C" w:rsidP="00B5361E">
                <w:pPr>
                  <w:jc w:val="center"/>
                </w:pPr>
              </w:p>
            </w:tc>
            <w:tc>
              <w:tcPr>
                <w:tcW w:w="1974" w:type="dxa"/>
              </w:tcPr>
              <w:p w14:paraId="497F4C6F"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2857" w:type="dxa"/>
              </w:tcPr>
              <w:p w14:paraId="33A4129F"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403" w:type="dxa"/>
              </w:tcPr>
              <w:p w14:paraId="386B1E80"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3204" w:type="dxa"/>
              </w:tcPr>
              <w:p w14:paraId="007DEBF2"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r>
          <w:tr w:rsidR="00817F6C" w14:paraId="00106C25" w14:textId="77777777" w:rsidTr="00B5361E">
            <w:tc>
              <w:tcPr>
                <w:cnfStyle w:val="001000000000" w:firstRow="0" w:lastRow="0" w:firstColumn="1" w:lastColumn="0" w:oddVBand="0" w:evenVBand="0" w:oddHBand="0" w:evenHBand="0" w:firstRowFirstColumn="0" w:firstRowLastColumn="0" w:lastRowFirstColumn="0" w:lastRowLastColumn="0"/>
                <w:tcW w:w="578" w:type="dxa"/>
              </w:tcPr>
              <w:p w14:paraId="6EC6ADAE" w14:textId="77777777" w:rsidR="00817F6C" w:rsidRDefault="00817F6C" w:rsidP="00B5361E">
                <w:pPr>
                  <w:jc w:val="center"/>
                </w:pPr>
              </w:p>
            </w:tc>
            <w:tc>
              <w:tcPr>
                <w:tcW w:w="1974" w:type="dxa"/>
              </w:tcPr>
              <w:p w14:paraId="5701E06C" w14:textId="77777777" w:rsidR="00817F6C" w:rsidRDefault="00817F6C" w:rsidP="00B5361E">
                <w:pPr>
                  <w:cnfStyle w:val="000000000000" w:firstRow="0" w:lastRow="0" w:firstColumn="0" w:lastColumn="0" w:oddVBand="0" w:evenVBand="0" w:oddHBand="0" w:evenHBand="0" w:firstRowFirstColumn="0" w:firstRowLastColumn="0" w:lastRowFirstColumn="0" w:lastRowLastColumn="0"/>
                </w:pPr>
              </w:p>
            </w:tc>
            <w:tc>
              <w:tcPr>
                <w:tcW w:w="2857" w:type="dxa"/>
              </w:tcPr>
              <w:p w14:paraId="7E0B84F1" w14:textId="77777777" w:rsidR="00817F6C" w:rsidRDefault="00817F6C" w:rsidP="00B5361E">
                <w:pPr>
                  <w:cnfStyle w:val="000000000000" w:firstRow="0" w:lastRow="0" w:firstColumn="0" w:lastColumn="0" w:oddVBand="0" w:evenVBand="0" w:oddHBand="0" w:evenHBand="0" w:firstRowFirstColumn="0" w:firstRowLastColumn="0" w:lastRowFirstColumn="0" w:lastRowLastColumn="0"/>
                </w:pPr>
              </w:p>
            </w:tc>
            <w:tc>
              <w:tcPr>
                <w:tcW w:w="403" w:type="dxa"/>
              </w:tcPr>
              <w:p w14:paraId="1AF81F78" w14:textId="77777777" w:rsidR="00817F6C" w:rsidRDefault="00817F6C" w:rsidP="00B5361E">
                <w:pPr>
                  <w:cnfStyle w:val="000000000000" w:firstRow="0" w:lastRow="0" w:firstColumn="0" w:lastColumn="0" w:oddVBand="0" w:evenVBand="0" w:oddHBand="0" w:evenHBand="0" w:firstRowFirstColumn="0" w:firstRowLastColumn="0" w:lastRowFirstColumn="0" w:lastRowLastColumn="0"/>
                </w:pPr>
              </w:p>
            </w:tc>
            <w:tc>
              <w:tcPr>
                <w:tcW w:w="3204" w:type="dxa"/>
              </w:tcPr>
              <w:p w14:paraId="3BDBF345" w14:textId="77777777" w:rsidR="00817F6C" w:rsidRDefault="00817F6C" w:rsidP="00B5361E">
                <w:pPr>
                  <w:cnfStyle w:val="000000000000" w:firstRow="0" w:lastRow="0" w:firstColumn="0" w:lastColumn="0" w:oddVBand="0" w:evenVBand="0" w:oddHBand="0" w:evenHBand="0" w:firstRowFirstColumn="0" w:firstRowLastColumn="0" w:lastRowFirstColumn="0" w:lastRowLastColumn="0"/>
                </w:pPr>
              </w:p>
            </w:tc>
          </w:tr>
          <w:tr w:rsidR="00817F6C" w14:paraId="1C2BE449" w14:textId="77777777" w:rsidTr="00B53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118543" w14:textId="77777777" w:rsidR="00817F6C" w:rsidRDefault="00817F6C" w:rsidP="00B5361E">
                <w:pPr>
                  <w:jc w:val="center"/>
                </w:pPr>
              </w:p>
            </w:tc>
            <w:tc>
              <w:tcPr>
                <w:tcW w:w="1974" w:type="dxa"/>
              </w:tcPr>
              <w:p w14:paraId="68320932"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2857" w:type="dxa"/>
              </w:tcPr>
              <w:p w14:paraId="6297B0F3"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403" w:type="dxa"/>
              </w:tcPr>
              <w:p w14:paraId="706C5695"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3204" w:type="dxa"/>
              </w:tcPr>
              <w:p w14:paraId="07427916"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r>
          <w:tr w:rsidR="00817F6C" w14:paraId="6B954699" w14:textId="77777777" w:rsidTr="00B5361E">
            <w:tc>
              <w:tcPr>
                <w:cnfStyle w:val="001000000000" w:firstRow="0" w:lastRow="0" w:firstColumn="1" w:lastColumn="0" w:oddVBand="0" w:evenVBand="0" w:oddHBand="0" w:evenHBand="0" w:firstRowFirstColumn="0" w:firstRowLastColumn="0" w:lastRowFirstColumn="0" w:lastRowLastColumn="0"/>
                <w:tcW w:w="578" w:type="dxa"/>
              </w:tcPr>
              <w:p w14:paraId="5AE18D33" w14:textId="77777777" w:rsidR="00817F6C" w:rsidRDefault="00817F6C" w:rsidP="00B5361E">
                <w:pPr>
                  <w:jc w:val="center"/>
                </w:pPr>
              </w:p>
            </w:tc>
            <w:tc>
              <w:tcPr>
                <w:tcW w:w="1974" w:type="dxa"/>
              </w:tcPr>
              <w:p w14:paraId="19F2BEB6" w14:textId="77777777" w:rsidR="00817F6C" w:rsidRDefault="00817F6C" w:rsidP="00B5361E">
                <w:pPr>
                  <w:cnfStyle w:val="000000000000" w:firstRow="0" w:lastRow="0" w:firstColumn="0" w:lastColumn="0" w:oddVBand="0" w:evenVBand="0" w:oddHBand="0" w:evenHBand="0" w:firstRowFirstColumn="0" w:firstRowLastColumn="0" w:lastRowFirstColumn="0" w:lastRowLastColumn="0"/>
                </w:pPr>
              </w:p>
            </w:tc>
            <w:tc>
              <w:tcPr>
                <w:tcW w:w="2857" w:type="dxa"/>
              </w:tcPr>
              <w:p w14:paraId="108B1626" w14:textId="77777777" w:rsidR="00817F6C" w:rsidRDefault="00817F6C" w:rsidP="00B5361E">
                <w:pPr>
                  <w:cnfStyle w:val="000000000000" w:firstRow="0" w:lastRow="0" w:firstColumn="0" w:lastColumn="0" w:oddVBand="0" w:evenVBand="0" w:oddHBand="0" w:evenHBand="0" w:firstRowFirstColumn="0" w:firstRowLastColumn="0" w:lastRowFirstColumn="0" w:lastRowLastColumn="0"/>
                </w:pPr>
              </w:p>
            </w:tc>
            <w:tc>
              <w:tcPr>
                <w:tcW w:w="403" w:type="dxa"/>
              </w:tcPr>
              <w:p w14:paraId="42DD74F7" w14:textId="77777777" w:rsidR="00817F6C" w:rsidRDefault="00817F6C" w:rsidP="00B5361E">
                <w:pPr>
                  <w:cnfStyle w:val="000000000000" w:firstRow="0" w:lastRow="0" w:firstColumn="0" w:lastColumn="0" w:oddVBand="0" w:evenVBand="0" w:oddHBand="0" w:evenHBand="0" w:firstRowFirstColumn="0" w:firstRowLastColumn="0" w:lastRowFirstColumn="0" w:lastRowLastColumn="0"/>
                </w:pPr>
              </w:p>
            </w:tc>
            <w:tc>
              <w:tcPr>
                <w:tcW w:w="3204" w:type="dxa"/>
              </w:tcPr>
              <w:p w14:paraId="44DCF44F" w14:textId="77777777" w:rsidR="00817F6C" w:rsidRDefault="00817F6C" w:rsidP="00B5361E">
                <w:pPr>
                  <w:cnfStyle w:val="000000000000" w:firstRow="0" w:lastRow="0" w:firstColumn="0" w:lastColumn="0" w:oddVBand="0" w:evenVBand="0" w:oddHBand="0" w:evenHBand="0" w:firstRowFirstColumn="0" w:firstRowLastColumn="0" w:lastRowFirstColumn="0" w:lastRowLastColumn="0"/>
                </w:pPr>
              </w:p>
            </w:tc>
          </w:tr>
          <w:tr w:rsidR="00817F6C" w14:paraId="78B6CCFD" w14:textId="77777777" w:rsidTr="00B53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58C25BDC" w14:textId="77777777" w:rsidR="00817F6C" w:rsidRDefault="00817F6C" w:rsidP="00B5361E">
                <w:pPr>
                  <w:jc w:val="center"/>
                </w:pPr>
              </w:p>
            </w:tc>
            <w:tc>
              <w:tcPr>
                <w:tcW w:w="1974" w:type="dxa"/>
              </w:tcPr>
              <w:p w14:paraId="334ADF90"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2857" w:type="dxa"/>
              </w:tcPr>
              <w:p w14:paraId="5A6F6C94"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403" w:type="dxa"/>
              </w:tcPr>
              <w:p w14:paraId="7FA55EBA"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3204" w:type="dxa"/>
              </w:tcPr>
              <w:p w14:paraId="062FF42B"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r>
        </w:tbl>
        <w:p w14:paraId="17E30F08" w14:textId="77777777" w:rsidR="00817F6C" w:rsidRDefault="00817F6C" w:rsidP="00817F6C"/>
        <w:p w14:paraId="7CC468F7" w14:textId="77777777" w:rsidR="00817F6C" w:rsidRPr="00B4303A" w:rsidRDefault="00817F6C" w:rsidP="00817F6C"/>
        <w:p w14:paraId="15FBBB60" w14:textId="77777777" w:rsidR="00817F6C" w:rsidRPr="00B4303A" w:rsidRDefault="00817F6C" w:rsidP="00817F6C"/>
        <w:p w14:paraId="75501E39" w14:textId="77777777" w:rsidR="00817F6C" w:rsidRPr="00B4303A" w:rsidRDefault="00817F6C" w:rsidP="00817F6C"/>
        <w:p w14:paraId="1DA4746F" w14:textId="77777777" w:rsidR="00817F6C" w:rsidRPr="00B4303A" w:rsidRDefault="00817F6C" w:rsidP="00817F6C"/>
        <w:p w14:paraId="49138663" w14:textId="77777777" w:rsidR="00817F6C" w:rsidRPr="00B4303A" w:rsidRDefault="00817F6C" w:rsidP="00817F6C"/>
        <w:p w14:paraId="0D17696C" w14:textId="77777777" w:rsidR="00817F6C" w:rsidRPr="00B4303A" w:rsidRDefault="00817F6C" w:rsidP="00817F6C"/>
        <w:p w14:paraId="56340576" w14:textId="77777777" w:rsidR="00817F6C" w:rsidRPr="00B4303A" w:rsidRDefault="00817F6C" w:rsidP="00817F6C"/>
        <w:p w14:paraId="24C266AC" w14:textId="77777777" w:rsidR="00817F6C" w:rsidRPr="00B4303A" w:rsidRDefault="00817F6C" w:rsidP="00817F6C"/>
        <w:p w14:paraId="50E9900D" w14:textId="77777777" w:rsidR="00817F6C" w:rsidRPr="00B4303A" w:rsidRDefault="00817F6C" w:rsidP="00817F6C"/>
        <w:p w14:paraId="2B482C13" w14:textId="77777777" w:rsidR="00817F6C" w:rsidRDefault="00817F6C" w:rsidP="00817F6C"/>
        <w:p w14:paraId="0ACF9738" w14:textId="77777777" w:rsidR="00817F6C" w:rsidRDefault="00817F6C" w:rsidP="00817F6C"/>
        <w:p w14:paraId="58E8E94D" w14:textId="77777777" w:rsidR="00817F6C" w:rsidRDefault="00817F6C" w:rsidP="00817F6C"/>
        <w:p w14:paraId="7A4B2462" w14:textId="77777777" w:rsidR="00817F6C" w:rsidRDefault="00817F6C" w:rsidP="00817F6C"/>
        <w:p w14:paraId="2FBFB5A5" w14:textId="77777777" w:rsidR="00817F6C" w:rsidRPr="00B4303A" w:rsidRDefault="00817F6C" w:rsidP="00817F6C"/>
        <w:p w14:paraId="68A84019" w14:textId="77777777" w:rsidR="00817F6C" w:rsidRPr="00B4303A" w:rsidRDefault="00817F6C" w:rsidP="00817F6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17F6C" w14:paraId="0DE49C16" w14:textId="77777777" w:rsidTr="00B5361E">
            <w:tc>
              <w:tcPr>
                <w:tcW w:w="9016" w:type="dxa"/>
              </w:tcPr>
              <w:p w14:paraId="19AFF206" w14:textId="56230958" w:rsidR="00817F6C" w:rsidRPr="00B4303A" w:rsidRDefault="00524090" w:rsidP="00B5361E">
                <w:pPr>
                  <w:rPr>
                    <w:b/>
                    <w:bCs/>
                  </w:rPr>
                </w:pPr>
                <w:r>
                  <w:rPr>
                    <w:b/>
                    <w:bCs/>
                  </w:rPr>
                  <w:t>COMPANY NAME</w:t>
                </w:r>
              </w:p>
            </w:tc>
          </w:tr>
          <w:tr w:rsidR="00817F6C" w14:paraId="6375CC22" w14:textId="77777777" w:rsidTr="00B5361E">
            <w:tc>
              <w:tcPr>
                <w:tcW w:w="9016" w:type="dxa"/>
              </w:tcPr>
              <w:p w14:paraId="1644AB8C" w14:textId="77777777" w:rsidR="00817F6C" w:rsidRPr="00B4303A" w:rsidRDefault="00817F6C" w:rsidP="00B5361E">
                <w:pPr>
                  <w:rPr>
                    <w:b/>
                    <w:bCs/>
                  </w:rPr>
                </w:pPr>
              </w:p>
            </w:tc>
          </w:tr>
          <w:tr w:rsidR="00817F6C" w14:paraId="62AEA525" w14:textId="77777777" w:rsidTr="00B5361E">
            <w:tc>
              <w:tcPr>
                <w:tcW w:w="9016" w:type="dxa"/>
              </w:tcPr>
              <w:p w14:paraId="39252FFC" w14:textId="27F720FE" w:rsidR="00817F6C" w:rsidRDefault="00817F6C" w:rsidP="00B5361E">
                <w:r w:rsidRPr="00B4303A">
                  <w:t>Phone</w:t>
                </w:r>
                <w:r>
                  <w:t>:</w:t>
                </w:r>
                <w:r w:rsidRPr="00B4303A">
                  <w:t xml:space="preserve"> </w:t>
                </w:r>
              </w:p>
            </w:tc>
          </w:tr>
          <w:tr w:rsidR="00817F6C" w14:paraId="34D11601" w14:textId="77777777" w:rsidTr="00B5361E">
            <w:tc>
              <w:tcPr>
                <w:tcW w:w="9016" w:type="dxa"/>
              </w:tcPr>
              <w:p w14:paraId="61026B09" w14:textId="4EB98012" w:rsidR="00817F6C" w:rsidRDefault="00817F6C" w:rsidP="00B5361E">
                <w:r w:rsidRPr="00B4303A">
                  <w:t>Email</w:t>
                </w:r>
                <w:r>
                  <w:t xml:space="preserve">: </w:t>
                </w:r>
              </w:p>
            </w:tc>
          </w:tr>
          <w:tr w:rsidR="00817F6C" w14:paraId="1D8BF32D" w14:textId="77777777" w:rsidTr="00B5361E">
            <w:tc>
              <w:tcPr>
                <w:tcW w:w="9016" w:type="dxa"/>
              </w:tcPr>
              <w:p w14:paraId="5446071E" w14:textId="3D731D8A" w:rsidR="00817F6C" w:rsidRPr="00B4303A" w:rsidRDefault="00817F6C" w:rsidP="00B5361E">
                <w:r w:rsidRPr="00B4303A">
                  <w:t>Address</w:t>
                </w:r>
                <w:r>
                  <w:t xml:space="preserve">: </w:t>
                </w:r>
              </w:p>
            </w:tc>
          </w:tr>
          <w:tr w:rsidR="00817F6C" w14:paraId="27791ABF" w14:textId="77777777" w:rsidTr="00B5361E">
            <w:tc>
              <w:tcPr>
                <w:tcW w:w="9016" w:type="dxa"/>
              </w:tcPr>
              <w:p w14:paraId="1CFCC0B1" w14:textId="77777777" w:rsidR="00817F6C" w:rsidRPr="00B4303A" w:rsidRDefault="00817F6C" w:rsidP="00B5361E"/>
            </w:tc>
          </w:tr>
          <w:tr w:rsidR="00817F6C" w14:paraId="6BB79502" w14:textId="77777777" w:rsidTr="00B5361E">
            <w:tc>
              <w:tcPr>
                <w:tcW w:w="9016" w:type="dxa"/>
              </w:tcPr>
              <w:p w14:paraId="6C03E00F" w14:textId="77777777" w:rsidR="00817F6C" w:rsidRPr="00B4303A" w:rsidRDefault="00817F6C" w:rsidP="00B5361E">
                <w:pPr>
                  <w:rPr>
                    <w:b/>
                    <w:bCs/>
                  </w:rPr>
                </w:pPr>
                <w:r w:rsidRPr="00B4303A">
                  <w:rPr>
                    <w:b/>
                    <w:bCs/>
                  </w:rPr>
                  <w:t>DISCLAIMER</w:t>
                </w:r>
              </w:p>
            </w:tc>
          </w:tr>
          <w:tr w:rsidR="00817F6C" w14:paraId="2F6C5578" w14:textId="77777777" w:rsidTr="00B5361E">
            <w:tc>
              <w:tcPr>
                <w:tcW w:w="9016" w:type="dxa"/>
              </w:tcPr>
              <w:p w14:paraId="7CDC6DC7" w14:textId="7809B5F2" w:rsidR="00817F6C" w:rsidRDefault="00817F6C" w:rsidP="00B5361E">
                <w:r w:rsidRPr="00B4303A">
                  <w:t>While every effort has been made to ensure the accuracy, completeness, and reliability of the information presented, we make no representations or warranties of any kind, express or implied, regarding the content or suitability of this document for any particular purpose.</w:t>
                </w:r>
                <w:r>
                  <w:t xml:space="preserve"> </w:t>
                </w:r>
                <w:r w:rsidRPr="00B4303A">
                  <w:t>The contents of this document are confidential, privileged, and provided expressly for intended recipients’ use only. This document may not be used, published, or redistributed without prior consent</w:t>
                </w:r>
                <w:r>
                  <w:t>.</w:t>
                </w:r>
              </w:p>
            </w:tc>
          </w:tr>
        </w:tbl>
      </w:sdtContent>
    </w:sdt>
    <w:bookmarkStart w:id="0" w:name="_Toc138490519" w:displacedByCustomXml="next"/>
    <w:sdt>
      <w:sdtPr>
        <w:rPr>
          <w:rFonts w:asciiTheme="minorHAnsi" w:eastAsiaTheme="minorHAnsi" w:hAnsiTheme="minorHAnsi" w:cstheme="minorBidi"/>
          <w:color w:val="auto"/>
          <w:kern w:val="2"/>
          <w:sz w:val="22"/>
          <w:szCs w:val="22"/>
          <w:lang w:eastAsia="en-US"/>
          <w14:ligatures w14:val="standardContextual"/>
        </w:rPr>
        <w:id w:val="462617751"/>
        <w:docPartObj>
          <w:docPartGallery w:val="Table of Contents"/>
          <w:docPartUnique/>
        </w:docPartObj>
      </w:sdtPr>
      <w:sdtEndPr>
        <w:rPr>
          <w:b/>
          <w:bCs/>
          <w:noProof/>
          <w:kern w:val="0"/>
          <w14:ligatures w14:val="none"/>
        </w:rPr>
      </w:sdtEndPr>
      <w:sdtContent>
        <w:p w14:paraId="449A2E63" w14:textId="77777777" w:rsidR="00F13377" w:rsidRDefault="00F13377" w:rsidP="00F13377">
          <w:pPr>
            <w:pStyle w:val="TOCHeading"/>
          </w:pPr>
          <w:r>
            <w:t>Contents</w:t>
          </w:r>
        </w:p>
        <w:p w14:paraId="2B714EC5" w14:textId="3705FFE1" w:rsidR="00EA6AF7" w:rsidRDefault="009725E1">
          <w:pPr>
            <w:pStyle w:val="TOC1"/>
            <w:tabs>
              <w:tab w:val="right" w:leader="dot" w:pos="9016"/>
            </w:tabs>
            <w:rPr>
              <w:rFonts w:eastAsiaTheme="minorEastAsia"/>
              <w:noProof/>
              <w:kern w:val="2"/>
              <w:sz w:val="24"/>
              <w:szCs w:val="24"/>
              <w:lang w:eastAsia="en-AU"/>
              <w14:ligatures w14:val="standardContextual"/>
            </w:rPr>
          </w:pPr>
          <w:r>
            <w:fldChar w:fldCharType="begin"/>
          </w:r>
          <w:r>
            <w:instrText xml:space="preserve"> TOC \o "1-3" \h \z \u </w:instrText>
          </w:r>
          <w:r>
            <w:fldChar w:fldCharType="separate"/>
          </w:r>
          <w:hyperlink w:anchor="_Toc165880106" w:history="1">
            <w:r w:rsidR="00EA6AF7" w:rsidRPr="005560C3">
              <w:rPr>
                <w:rStyle w:val="Hyperlink"/>
                <w:noProof/>
              </w:rPr>
              <w:t>1 Principal Contractor Details</w:t>
            </w:r>
            <w:r w:rsidR="00EA6AF7">
              <w:rPr>
                <w:noProof/>
                <w:webHidden/>
              </w:rPr>
              <w:tab/>
            </w:r>
            <w:r w:rsidR="00EA6AF7">
              <w:rPr>
                <w:noProof/>
                <w:webHidden/>
              </w:rPr>
              <w:fldChar w:fldCharType="begin"/>
            </w:r>
            <w:r w:rsidR="00EA6AF7">
              <w:rPr>
                <w:noProof/>
                <w:webHidden/>
              </w:rPr>
              <w:instrText xml:space="preserve"> PAGEREF _Toc165880106 \h </w:instrText>
            </w:r>
            <w:r w:rsidR="00EA6AF7">
              <w:rPr>
                <w:noProof/>
                <w:webHidden/>
              </w:rPr>
            </w:r>
            <w:r w:rsidR="00EA6AF7">
              <w:rPr>
                <w:noProof/>
                <w:webHidden/>
              </w:rPr>
              <w:fldChar w:fldCharType="separate"/>
            </w:r>
            <w:r w:rsidR="00EA6AF7">
              <w:rPr>
                <w:noProof/>
                <w:webHidden/>
              </w:rPr>
              <w:t>3</w:t>
            </w:r>
            <w:r w:rsidR="00EA6AF7">
              <w:rPr>
                <w:noProof/>
                <w:webHidden/>
              </w:rPr>
              <w:fldChar w:fldCharType="end"/>
            </w:r>
          </w:hyperlink>
        </w:p>
        <w:p w14:paraId="34E7A154" w14:textId="111C750D" w:rsidR="00EA6AF7" w:rsidRDefault="00EA6AF7">
          <w:pPr>
            <w:pStyle w:val="TOC1"/>
            <w:tabs>
              <w:tab w:val="right" w:leader="dot" w:pos="9016"/>
            </w:tabs>
            <w:rPr>
              <w:rFonts w:eastAsiaTheme="minorEastAsia"/>
              <w:noProof/>
              <w:kern w:val="2"/>
              <w:sz w:val="24"/>
              <w:szCs w:val="24"/>
              <w:lang w:eastAsia="en-AU"/>
              <w14:ligatures w14:val="standardContextual"/>
            </w:rPr>
          </w:pPr>
          <w:hyperlink w:anchor="_Toc165880107" w:history="1">
            <w:r w:rsidRPr="005560C3">
              <w:rPr>
                <w:rStyle w:val="Hyperlink"/>
                <w:noProof/>
              </w:rPr>
              <w:t>2 Project Details</w:t>
            </w:r>
            <w:r>
              <w:rPr>
                <w:noProof/>
                <w:webHidden/>
              </w:rPr>
              <w:tab/>
            </w:r>
            <w:r>
              <w:rPr>
                <w:noProof/>
                <w:webHidden/>
              </w:rPr>
              <w:fldChar w:fldCharType="begin"/>
            </w:r>
            <w:r>
              <w:rPr>
                <w:noProof/>
                <w:webHidden/>
              </w:rPr>
              <w:instrText xml:space="preserve"> PAGEREF _Toc165880107 \h </w:instrText>
            </w:r>
            <w:r>
              <w:rPr>
                <w:noProof/>
                <w:webHidden/>
              </w:rPr>
            </w:r>
            <w:r>
              <w:rPr>
                <w:noProof/>
                <w:webHidden/>
              </w:rPr>
              <w:fldChar w:fldCharType="separate"/>
            </w:r>
            <w:r>
              <w:rPr>
                <w:noProof/>
                <w:webHidden/>
              </w:rPr>
              <w:t>3</w:t>
            </w:r>
            <w:r>
              <w:rPr>
                <w:noProof/>
                <w:webHidden/>
              </w:rPr>
              <w:fldChar w:fldCharType="end"/>
            </w:r>
          </w:hyperlink>
        </w:p>
        <w:p w14:paraId="3524D69D" w14:textId="79935927" w:rsidR="00EA6AF7" w:rsidRDefault="00EA6AF7">
          <w:pPr>
            <w:pStyle w:val="TOC1"/>
            <w:tabs>
              <w:tab w:val="right" w:leader="dot" w:pos="9016"/>
            </w:tabs>
            <w:rPr>
              <w:rFonts w:eastAsiaTheme="minorEastAsia"/>
              <w:noProof/>
              <w:kern w:val="2"/>
              <w:sz w:val="24"/>
              <w:szCs w:val="24"/>
              <w:lang w:eastAsia="en-AU"/>
              <w14:ligatures w14:val="standardContextual"/>
            </w:rPr>
          </w:pPr>
          <w:hyperlink w:anchor="_Toc165880108" w:history="1">
            <w:r w:rsidRPr="005560C3">
              <w:rPr>
                <w:rStyle w:val="Hyperlink"/>
                <w:noProof/>
              </w:rPr>
              <w:t>3 Health and Safety Responsibilities</w:t>
            </w:r>
            <w:r>
              <w:rPr>
                <w:noProof/>
                <w:webHidden/>
              </w:rPr>
              <w:tab/>
            </w:r>
            <w:r>
              <w:rPr>
                <w:noProof/>
                <w:webHidden/>
              </w:rPr>
              <w:fldChar w:fldCharType="begin"/>
            </w:r>
            <w:r>
              <w:rPr>
                <w:noProof/>
                <w:webHidden/>
              </w:rPr>
              <w:instrText xml:space="preserve"> PAGEREF _Toc165880108 \h </w:instrText>
            </w:r>
            <w:r>
              <w:rPr>
                <w:noProof/>
                <w:webHidden/>
              </w:rPr>
            </w:r>
            <w:r>
              <w:rPr>
                <w:noProof/>
                <w:webHidden/>
              </w:rPr>
              <w:fldChar w:fldCharType="separate"/>
            </w:r>
            <w:r>
              <w:rPr>
                <w:noProof/>
                <w:webHidden/>
              </w:rPr>
              <w:t>3</w:t>
            </w:r>
            <w:r>
              <w:rPr>
                <w:noProof/>
                <w:webHidden/>
              </w:rPr>
              <w:fldChar w:fldCharType="end"/>
            </w:r>
          </w:hyperlink>
        </w:p>
        <w:p w14:paraId="614A24FB" w14:textId="3DDA2173" w:rsidR="00EA6AF7" w:rsidRDefault="00EA6AF7">
          <w:pPr>
            <w:pStyle w:val="TOC1"/>
            <w:tabs>
              <w:tab w:val="right" w:leader="dot" w:pos="9016"/>
            </w:tabs>
            <w:rPr>
              <w:rFonts w:eastAsiaTheme="minorEastAsia"/>
              <w:noProof/>
              <w:kern w:val="2"/>
              <w:sz w:val="24"/>
              <w:szCs w:val="24"/>
              <w:lang w:eastAsia="en-AU"/>
              <w14:ligatures w14:val="standardContextual"/>
            </w:rPr>
          </w:pPr>
          <w:hyperlink w:anchor="_Toc165880109" w:history="1">
            <w:r w:rsidRPr="005560C3">
              <w:rPr>
                <w:rStyle w:val="Hyperlink"/>
                <w:noProof/>
              </w:rPr>
              <w:t>4 Consultation, Cooperation and Coordination</w:t>
            </w:r>
            <w:r>
              <w:rPr>
                <w:noProof/>
                <w:webHidden/>
              </w:rPr>
              <w:tab/>
            </w:r>
            <w:r>
              <w:rPr>
                <w:noProof/>
                <w:webHidden/>
              </w:rPr>
              <w:fldChar w:fldCharType="begin"/>
            </w:r>
            <w:r>
              <w:rPr>
                <w:noProof/>
                <w:webHidden/>
              </w:rPr>
              <w:instrText xml:space="preserve"> PAGEREF _Toc165880109 \h </w:instrText>
            </w:r>
            <w:r>
              <w:rPr>
                <w:noProof/>
                <w:webHidden/>
              </w:rPr>
            </w:r>
            <w:r>
              <w:rPr>
                <w:noProof/>
                <w:webHidden/>
              </w:rPr>
              <w:fldChar w:fldCharType="separate"/>
            </w:r>
            <w:r>
              <w:rPr>
                <w:noProof/>
                <w:webHidden/>
              </w:rPr>
              <w:t>3</w:t>
            </w:r>
            <w:r>
              <w:rPr>
                <w:noProof/>
                <w:webHidden/>
              </w:rPr>
              <w:fldChar w:fldCharType="end"/>
            </w:r>
          </w:hyperlink>
        </w:p>
        <w:p w14:paraId="74798E81" w14:textId="12F90684" w:rsidR="00EA6AF7" w:rsidRDefault="00EA6AF7">
          <w:pPr>
            <w:pStyle w:val="TOC1"/>
            <w:tabs>
              <w:tab w:val="right" w:leader="dot" w:pos="9016"/>
            </w:tabs>
            <w:rPr>
              <w:rFonts w:eastAsiaTheme="minorEastAsia"/>
              <w:noProof/>
              <w:kern w:val="2"/>
              <w:sz w:val="24"/>
              <w:szCs w:val="24"/>
              <w:lang w:eastAsia="en-AU"/>
              <w14:ligatures w14:val="standardContextual"/>
            </w:rPr>
          </w:pPr>
          <w:hyperlink w:anchor="_Toc165880110" w:history="1">
            <w:r w:rsidRPr="005560C3">
              <w:rPr>
                <w:rStyle w:val="Hyperlink"/>
                <w:noProof/>
              </w:rPr>
              <w:t>5 Incident Management</w:t>
            </w:r>
            <w:r>
              <w:rPr>
                <w:noProof/>
                <w:webHidden/>
              </w:rPr>
              <w:tab/>
            </w:r>
            <w:r>
              <w:rPr>
                <w:noProof/>
                <w:webHidden/>
              </w:rPr>
              <w:fldChar w:fldCharType="begin"/>
            </w:r>
            <w:r>
              <w:rPr>
                <w:noProof/>
                <w:webHidden/>
              </w:rPr>
              <w:instrText xml:space="preserve"> PAGEREF _Toc165880110 \h </w:instrText>
            </w:r>
            <w:r>
              <w:rPr>
                <w:noProof/>
                <w:webHidden/>
              </w:rPr>
            </w:r>
            <w:r>
              <w:rPr>
                <w:noProof/>
                <w:webHidden/>
              </w:rPr>
              <w:fldChar w:fldCharType="separate"/>
            </w:r>
            <w:r>
              <w:rPr>
                <w:noProof/>
                <w:webHidden/>
              </w:rPr>
              <w:t>4</w:t>
            </w:r>
            <w:r>
              <w:rPr>
                <w:noProof/>
                <w:webHidden/>
              </w:rPr>
              <w:fldChar w:fldCharType="end"/>
            </w:r>
          </w:hyperlink>
        </w:p>
        <w:p w14:paraId="765CE0CC" w14:textId="1C1E1140" w:rsidR="00EA6AF7" w:rsidRDefault="00EA6AF7">
          <w:pPr>
            <w:pStyle w:val="TOC2"/>
            <w:tabs>
              <w:tab w:val="right" w:leader="dot" w:pos="9016"/>
            </w:tabs>
            <w:rPr>
              <w:rFonts w:eastAsiaTheme="minorEastAsia"/>
              <w:noProof/>
              <w:kern w:val="2"/>
              <w:sz w:val="24"/>
              <w:szCs w:val="24"/>
              <w:lang w:eastAsia="en-AU"/>
              <w14:ligatures w14:val="standardContextual"/>
            </w:rPr>
          </w:pPr>
          <w:hyperlink w:anchor="_Toc165880111" w:history="1">
            <w:r w:rsidRPr="005560C3">
              <w:rPr>
                <w:rStyle w:val="Hyperlink"/>
                <w:noProof/>
              </w:rPr>
              <w:t>5.1 General Emergencies</w:t>
            </w:r>
            <w:r>
              <w:rPr>
                <w:noProof/>
                <w:webHidden/>
              </w:rPr>
              <w:tab/>
            </w:r>
            <w:r>
              <w:rPr>
                <w:noProof/>
                <w:webHidden/>
              </w:rPr>
              <w:fldChar w:fldCharType="begin"/>
            </w:r>
            <w:r>
              <w:rPr>
                <w:noProof/>
                <w:webHidden/>
              </w:rPr>
              <w:instrText xml:space="preserve"> PAGEREF _Toc165880111 \h </w:instrText>
            </w:r>
            <w:r>
              <w:rPr>
                <w:noProof/>
                <w:webHidden/>
              </w:rPr>
            </w:r>
            <w:r>
              <w:rPr>
                <w:noProof/>
                <w:webHidden/>
              </w:rPr>
              <w:fldChar w:fldCharType="separate"/>
            </w:r>
            <w:r>
              <w:rPr>
                <w:noProof/>
                <w:webHidden/>
              </w:rPr>
              <w:t>4</w:t>
            </w:r>
            <w:r>
              <w:rPr>
                <w:noProof/>
                <w:webHidden/>
              </w:rPr>
              <w:fldChar w:fldCharType="end"/>
            </w:r>
          </w:hyperlink>
        </w:p>
        <w:p w14:paraId="6428EEB7" w14:textId="249E0D4E" w:rsidR="00EA6AF7" w:rsidRDefault="00EA6AF7">
          <w:pPr>
            <w:pStyle w:val="TOC2"/>
            <w:tabs>
              <w:tab w:val="right" w:leader="dot" w:pos="9016"/>
            </w:tabs>
            <w:rPr>
              <w:rFonts w:eastAsiaTheme="minorEastAsia"/>
              <w:noProof/>
              <w:kern w:val="2"/>
              <w:sz w:val="24"/>
              <w:szCs w:val="24"/>
              <w:lang w:eastAsia="en-AU"/>
              <w14:ligatures w14:val="standardContextual"/>
            </w:rPr>
          </w:pPr>
          <w:hyperlink w:anchor="_Toc165880112" w:history="1">
            <w:r w:rsidRPr="005560C3">
              <w:rPr>
                <w:rStyle w:val="Hyperlink"/>
                <w:noProof/>
              </w:rPr>
              <w:t>5.2 Incidents</w:t>
            </w:r>
            <w:r>
              <w:rPr>
                <w:noProof/>
                <w:webHidden/>
              </w:rPr>
              <w:tab/>
            </w:r>
            <w:r>
              <w:rPr>
                <w:noProof/>
                <w:webHidden/>
              </w:rPr>
              <w:fldChar w:fldCharType="begin"/>
            </w:r>
            <w:r>
              <w:rPr>
                <w:noProof/>
                <w:webHidden/>
              </w:rPr>
              <w:instrText xml:space="preserve"> PAGEREF _Toc165880112 \h </w:instrText>
            </w:r>
            <w:r>
              <w:rPr>
                <w:noProof/>
                <w:webHidden/>
              </w:rPr>
            </w:r>
            <w:r>
              <w:rPr>
                <w:noProof/>
                <w:webHidden/>
              </w:rPr>
              <w:fldChar w:fldCharType="separate"/>
            </w:r>
            <w:r>
              <w:rPr>
                <w:noProof/>
                <w:webHidden/>
              </w:rPr>
              <w:t>4</w:t>
            </w:r>
            <w:r>
              <w:rPr>
                <w:noProof/>
                <w:webHidden/>
              </w:rPr>
              <w:fldChar w:fldCharType="end"/>
            </w:r>
          </w:hyperlink>
        </w:p>
        <w:p w14:paraId="115ABF05" w14:textId="11A94A1A" w:rsidR="00EA6AF7" w:rsidRDefault="00EA6AF7">
          <w:pPr>
            <w:pStyle w:val="TOC1"/>
            <w:tabs>
              <w:tab w:val="right" w:leader="dot" w:pos="9016"/>
            </w:tabs>
            <w:rPr>
              <w:rFonts w:eastAsiaTheme="minorEastAsia"/>
              <w:noProof/>
              <w:kern w:val="2"/>
              <w:sz w:val="24"/>
              <w:szCs w:val="24"/>
              <w:lang w:eastAsia="en-AU"/>
              <w14:ligatures w14:val="standardContextual"/>
            </w:rPr>
          </w:pPr>
          <w:hyperlink w:anchor="_Toc165880113" w:history="1">
            <w:r w:rsidRPr="005560C3">
              <w:rPr>
                <w:rStyle w:val="Hyperlink"/>
                <w:noProof/>
              </w:rPr>
              <w:t>6 Safe Work Method Statements</w:t>
            </w:r>
            <w:r>
              <w:rPr>
                <w:noProof/>
                <w:webHidden/>
              </w:rPr>
              <w:tab/>
            </w:r>
            <w:r>
              <w:rPr>
                <w:noProof/>
                <w:webHidden/>
              </w:rPr>
              <w:fldChar w:fldCharType="begin"/>
            </w:r>
            <w:r>
              <w:rPr>
                <w:noProof/>
                <w:webHidden/>
              </w:rPr>
              <w:instrText xml:space="preserve"> PAGEREF _Toc165880113 \h </w:instrText>
            </w:r>
            <w:r>
              <w:rPr>
                <w:noProof/>
                <w:webHidden/>
              </w:rPr>
            </w:r>
            <w:r>
              <w:rPr>
                <w:noProof/>
                <w:webHidden/>
              </w:rPr>
              <w:fldChar w:fldCharType="separate"/>
            </w:r>
            <w:r>
              <w:rPr>
                <w:noProof/>
                <w:webHidden/>
              </w:rPr>
              <w:t>4</w:t>
            </w:r>
            <w:r>
              <w:rPr>
                <w:noProof/>
                <w:webHidden/>
              </w:rPr>
              <w:fldChar w:fldCharType="end"/>
            </w:r>
          </w:hyperlink>
        </w:p>
        <w:p w14:paraId="615EE2CE" w14:textId="634D2CAB" w:rsidR="00EA6AF7" w:rsidRDefault="00EA6AF7">
          <w:pPr>
            <w:pStyle w:val="TOC1"/>
            <w:tabs>
              <w:tab w:val="right" w:leader="dot" w:pos="9016"/>
            </w:tabs>
            <w:rPr>
              <w:rFonts w:eastAsiaTheme="minorEastAsia"/>
              <w:noProof/>
              <w:kern w:val="2"/>
              <w:sz w:val="24"/>
              <w:szCs w:val="24"/>
              <w:lang w:eastAsia="en-AU"/>
              <w14:ligatures w14:val="standardContextual"/>
            </w:rPr>
          </w:pPr>
          <w:hyperlink w:anchor="_Toc165880114" w:history="1">
            <w:r w:rsidRPr="005560C3">
              <w:rPr>
                <w:rStyle w:val="Hyperlink"/>
                <w:noProof/>
              </w:rPr>
              <w:t>7 Site Safety Rules</w:t>
            </w:r>
            <w:r>
              <w:rPr>
                <w:noProof/>
                <w:webHidden/>
              </w:rPr>
              <w:tab/>
            </w:r>
            <w:r>
              <w:rPr>
                <w:noProof/>
                <w:webHidden/>
              </w:rPr>
              <w:fldChar w:fldCharType="begin"/>
            </w:r>
            <w:r>
              <w:rPr>
                <w:noProof/>
                <w:webHidden/>
              </w:rPr>
              <w:instrText xml:space="preserve"> PAGEREF _Toc165880114 \h </w:instrText>
            </w:r>
            <w:r>
              <w:rPr>
                <w:noProof/>
                <w:webHidden/>
              </w:rPr>
            </w:r>
            <w:r>
              <w:rPr>
                <w:noProof/>
                <w:webHidden/>
              </w:rPr>
              <w:fldChar w:fldCharType="separate"/>
            </w:r>
            <w:r>
              <w:rPr>
                <w:noProof/>
                <w:webHidden/>
              </w:rPr>
              <w:t>5</w:t>
            </w:r>
            <w:r>
              <w:rPr>
                <w:noProof/>
                <w:webHidden/>
              </w:rPr>
              <w:fldChar w:fldCharType="end"/>
            </w:r>
          </w:hyperlink>
        </w:p>
        <w:p w14:paraId="375BE776" w14:textId="102FD753" w:rsidR="00F13377" w:rsidRDefault="009725E1" w:rsidP="00F13377">
          <w:pPr>
            <w:rPr>
              <w:b/>
              <w:bCs/>
              <w:noProof/>
            </w:rPr>
          </w:pPr>
          <w:r>
            <w:rPr>
              <w:b/>
              <w:bCs/>
              <w:noProof/>
              <w:lang w:val="en-US"/>
            </w:rPr>
            <w:fldChar w:fldCharType="end"/>
          </w:r>
        </w:p>
      </w:sdtContent>
    </w:sdt>
    <w:p w14:paraId="27AD2137" w14:textId="77777777" w:rsidR="0088460F" w:rsidRDefault="0088460F">
      <w:pPr>
        <w:rPr>
          <w:rFonts w:asciiTheme="majorHAnsi" w:eastAsiaTheme="majorEastAsia" w:hAnsiTheme="majorHAnsi" w:cstheme="majorBidi"/>
          <w:color w:val="1A3B61" w:themeColor="accent1" w:themeShade="BF"/>
          <w:sz w:val="32"/>
          <w:szCs w:val="32"/>
        </w:rPr>
      </w:pPr>
      <w:r>
        <w:br w:type="page"/>
      </w:r>
    </w:p>
    <w:p w14:paraId="2D67D44C" w14:textId="41937AE1" w:rsidR="00BD6539" w:rsidRDefault="00524090" w:rsidP="00524090">
      <w:pPr>
        <w:pStyle w:val="Heading1"/>
      </w:pPr>
      <w:bookmarkStart w:id="1" w:name="_Toc165880106"/>
      <w:bookmarkEnd w:id="0"/>
      <w:r>
        <w:lastRenderedPageBreak/>
        <w:t>1 Principal Contractor Details</w:t>
      </w:r>
      <w:bookmarkEnd w:id="1"/>
    </w:p>
    <w:p w14:paraId="44D53AB8" w14:textId="7CE78987" w:rsidR="001C3286" w:rsidRDefault="001C3286" w:rsidP="009071C2">
      <w:r>
        <w:t>Name:</w:t>
      </w:r>
    </w:p>
    <w:p w14:paraId="1B6A7EC6" w14:textId="4FE653DE" w:rsidR="001C3286" w:rsidRDefault="001C3286" w:rsidP="009071C2">
      <w:r>
        <w:t>Address:</w:t>
      </w:r>
    </w:p>
    <w:p w14:paraId="7F42E4C7" w14:textId="24B53664" w:rsidR="009071C2" w:rsidRPr="001C3286" w:rsidRDefault="009071C2" w:rsidP="009071C2">
      <w:r>
        <w:t>Phone Number:</w:t>
      </w:r>
    </w:p>
    <w:p w14:paraId="53C4CE87" w14:textId="0EF2FF50" w:rsidR="00524090" w:rsidRDefault="00524090" w:rsidP="00524090">
      <w:pPr>
        <w:pStyle w:val="Heading1"/>
      </w:pPr>
      <w:bookmarkStart w:id="2" w:name="_Toc165880107"/>
      <w:r>
        <w:t>2 Project Details</w:t>
      </w:r>
      <w:bookmarkEnd w:id="2"/>
    </w:p>
    <w:p w14:paraId="246457EE" w14:textId="3B7AC317" w:rsidR="0092422D" w:rsidRDefault="0092422D" w:rsidP="0092422D">
      <w:r>
        <w:t>Scope of Works:</w:t>
      </w:r>
    </w:p>
    <w:p w14:paraId="2EA4D233" w14:textId="385579F0" w:rsidR="0092422D" w:rsidRPr="0092422D" w:rsidRDefault="0092422D" w:rsidP="0092422D">
      <w:r>
        <w:t>Project Address:</w:t>
      </w:r>
    </w:p>
    <w:p w14:paraId="0133D6A7" w14:textId="18236877" w:rsidR="001507A0" w:rsidRPr="001507A0" w:rsidRDefault="00524090" w:rsidP="001507A0">
      <w:pPr>
        <w:pStyle w:val="Heading1"/>
      </w:pPr>
      <w:bookmarkStart w:id="3" w:name="_Toc165880108"/>
      <w:r>
        <w:t>3 Health and Safety Responsibilities</w:t>
      </w:r>
      <w:bookmarkEnd w:id="3"/>
    </w:p>
    <w:tbl>
      <w:tblPr>
        <w:tblStyle w:val="GridTable1Light-Accent1"/>
        <w:tblW w:w="0" w:type="auto"/>
        <w:tblLook w:val="04A0" w:firstRow="1" w:lastRow="0" w:firstColumn="1" w:lastColumn="0" w:noHBand="0" w:noVBand="1"/>
      </w:tblPr>
      <w:tblGrid>
        <w:gridCol w:w="1980"/>
        <w:gridCol w:w="1984"/>
        <w:gridCol w:w="5052"/>
      </w:tblGrid>
      <w:tr w:rsidR="001507A0" w14:paraId="2FACC5FA" w14:textId="77777777" w:rsidTr="00150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B32870" w14:textId="655A86CB" w:rsidR="001507A0" w:rsidRDefault="001507A0" w:rsidP="00061CA5">
            <w:r>
              <w:t>NAME</w:t>
            </w:r>
          </w:p>
        </w:tc>
        <w:tc>
          <w:tcPr>
            <w:tcW w:w="1984" w:type="dxa"/>
          </w:tcPr>
          <w:p w14:paraId="7E8F1E0A" w14:textId="77777777" w:rsidR="001507A0" w:rsidRDefault="001507A0" w:rsidP="00061CA5">
            <w:pPr>
              <w:cnfStyle w:val="100000000000" w:firstRow="1" w:lastRow="0" w:firstColumn="0" w:lastColumn="0" w:oddVBand="0" w:evenVBand="0" w:oddHBand="0" w:evenHBand="0" w:firstRowFirstColumn="0" w:firstRowLastColumn="0" w:lastRowFirstColumn="0" w:lastRowLastColumn="0"/>
              <w:rPr>
                <w:b w:val="0"/>
                <w:bCs w:val="0"/>
              </w:rPr>
            </w:pPr>
            <w:r>
              <w:t>POSITION</w:t>
            </w:r>
          </w:p>
        </w:tc>
        <w:tc>
          <w:tcPr>
            <w:tcW w:w="5052" w:type="dxa"/>
          </w:tcPr>
          <w:p w14:paraId="3C234221" w14:textId="34511CEB" w:rsidR="001507A0" w:rsidRDefault="001507A0" w:rsidP="00061CA5">
            <w:pPr>
              <w:cnfStyle w:val="100000000000" w:firstRow="1" w:lastRow="0" w:firstColumn="0" w:lastColumn="0" w:oddVBand="0" w:evenVBand="0" w:oddHBand="0" w:evenHBand="0" w:firstRowFirstColumn="0" w:firstRowLastColumn="0" w:lastRowFirstColumn="0" w:lastRowLastColumn="0"/>
            </w:pPr>
            <w:r>
              <w:t>RESPONSIBILITIES</w:t>
            </w:r>
          </w:p>
        </w:tc>
      </w:tr>
      <w:tr w:rsidR="001507A0" w14:paraId="2DCC8A9E" w14:textId="77777777" w:rsidTr="001507A0">
        <w:tc>
          <w:tcPr>
            <w:cnfStyle w:val="001000000000" w:firstRow="0" w:lastRow="0" w:firstColumn="1" w:lastColumn="0" w:oddVBand="0" w:evenVBand="0" w:oddHBand="0" w:evenHBand="0" w:firstRowFirstColumn="0" w:firstRowLastColumn="0" w:lastRowFirstColumn="0" w:lastRowLastColumn="0"/>
            <w:tcW w:w="1980" w:type="dxa"/>
          </w:tcPr>
          <w:p w14:paraId="3677E8AF" w14:textId="0E58D785" w:rsidR="001507A0" w:rsidRPr="007B2DE7" w:rsidRDefault="001C3286" w:rsidP="00061CA5">
            <w:pPr>
              <w:rPr>
                <w:b w:val="0"/>
                <w:bCs w:val="0"/>
                <w:color w:val="FF0000"/>
              </w:rPr>
            </w:pPr>
            <w:r w:rsidRPr="007B2DE7">
              <w:rPr>
                <w:b w:val="0"/>
                <w:bCs w:val="0"/>
                <w:color w:val="FF0000"/>
              </w:rPr>
              <w:t>E.g. John Smith</w:t>
            </w:r>
          </w:p>
        </w:tc>
        <w:tc>
          <w:tcPr>
            <w:tcW w:w="1984" w:type="dxa"/>
          </w:tcPr>
          <w:p w14:paraId="31265E7D" w14:textId="42932A44" w:rsidR="001507A0" w:rsidRPr="007B2DE7" w:rsidRDefault="00F40127" w:rsidP="00061CA5">
            <w:pPr>
              <w:cnfStyle w:val="000000000000" w:firstRow="0" w:lastRow="0" w:firstColumn="0" w:lastColumn="0" w:oddVBand="0" w:evenVBand="0" w:oddHBand="0" w:evenHBand="0" w:firstRowFirstColumn="0" w:firstRowLastColumn="0" w:lastRowFirstColumn="0" w:lastRowLastColumn="0"/>
              <w:rPr>
                <w:color w:val="FF0000"/>
              </w:rPr>
            </w:pPr>
            <w:r w:rsidRPr="007B2DE7">
              <w:rPr>
                <w:color w:val="FF0000"/>
              </w:rPr>
              <w:t>E.g. Supervisor</w:t>
            </w:r>
          </w:p>
        </w:tc>
        <w:tc>
          <w:tcPr>
            <w:tcW w:w="5052" w:type="dxa"/>
          </w:tcPr>
          <w:p w14:paraId="662ABF05" w14:textId="77777777" w:rsidR="006E77E0" w:rsidRDefault="006E77E0" w:rsidP="006E77E0">
            <w:pPr>
              <w:pStyle w:val="ListParagraph"/>
              <w:numPr>
                <w:ilvl w:val="0"/>
                <w:numId w:val="36"/>
              </w:numPr>
              <w:ind w:left="316"/>
              <w:cnfStyle w:val="000000000000" w:firstRow="0" w:lastRow="0" w:firstColumn="0" w:lastColumn="0" w:oddVBand="0" w:evenVBand="0" w:oddHBand="0" w:evenHBand="0" w:firstRowFirstColumn="0" w:firstRowLastColumn="0" w:lastRowFirstColumn="0" w:lastRowLastColumn="0"/>
            </w:pPr>
            <w:r>
              <w:t>Primary contractor (PC)s representative and first point of contact for site WHS matters.</w:t>
            </w:r>
          </w:p>
          <w:p w14:paraId="3F8FBA77" w14:textId="19D5750B" w:rsidR="006E77E0" w:rsidRDefault="006E77E0" w:rsidP="006E77E0">
            <w:pPr>
              <w:pStyle w:val="ListParagraph"/>
              <w:numPr>
                <w:ilvl w:val="0"/>
                <w:numId w:val="36"/>
              </w:numPr>
              <w:ind w:left="316"/>
              <w:cnfStyle w:val="000000000000" w:firstRow="0" w:lastRow="0" w:firstColumn="0" w:lastColumn="0" w:oddVBand="0" w:evenVBand="0" w:oddHBand="0" w:evenHBand="0" w:firstRowFirstColumn="0" w:firstRowLastColumn="0" w:lastRowFirstColumn="0" w:lastRowLastColumn="0"/>
            </w:pPr>
            <w:r>
              <w:t>Implement, monitor and maintain this WHS management Plan and make it available to workers.</w:t>
            </w:r>
          </w:p>
          <w:p w14:paraId="07F13E00" w14:textId="77777777" w:rsidR="006E77E0" w:rsidRDefault="006E77E0" w:rsidP="006E77E0">
            <w:pPr>
              <w:pStyle w:val="ListParagraph"/>
              <w:numPr>
                <w:ilvl w:val="0"/>
                <w:numId w:val="36"/>
              </w:numPr>
              <w:ind w:left="316"/>
              <w:cnfStyle w:val="000000000000" w:firstRow="0" w:lastRow="0" w:firstColumn="0" w:lastColumn="0" w:oddVBand="0" w:evenVBand="0" w:oddHBand="0" w:evenHBand="0" w:firstRowFirstColumn="0" w:firstRowLastColumn="0" w:lastRowFirstColumn="0" w:lastRowLastColumn="0"/>
            </w:pPr>
            <w:r>
              <w:t>Ensure the principal contractor signage is posted and visible.</w:t>
            </w:r>
          </w:p>
          <w:p w14:paraId="4CE44683" w14:textId="61D262CB" w:rsidR="006E77E0" w:rsidRDefault="006E77E0" w:rsidP="006E77E0">
            <w:pPr>
              <w:pStyle w:val="ListParagraph"/>
              <w:numPr>
                <w:ilvl w:val="0"/>
                <w:numId w:val="36"/>
              </w:numPr>
              <w:ind w:left="316"/>
              <w:cnfStyle w:val="000000000000" w:firstRow="0" w:lastRow="0" w:firstColumn="0" w:lastColumn="0" w:oddVBand="0" w:evenVBand="0" w:oddHBand="0" w:evenHBand="0" w:firstRowFirstColumn="0" w:firstRowLastColumn="0" w:lastRowFirstColumn="0" w:lastRowLastColumn="0"/>
            </w:pPr>
            <w:r>
              <w:t>Confirm workers have construction induction training.</w:t>
            </w:r>
          </w:p>
          <w:p w14:paraId="6C71F87D" w14:textId="77777777" w:rsidR="006E77E0" w:rsidRDefault="006E77E0" w:rsidP="006E77E0">
            <w:pPr>
              <w:pStyle w:val="ListParagraph"/>
              <w:numPr>
                <w:ilvl w:val="0"/>
                <w:numId w:val="36"/>
              </w:numPr>
              <w:ind w:left="316"/>
              <w:cnfStyle w:val="000000000000" w:firstRow="0" w:lastRow="0" w:firstColumn="0" w:lastColumn="0" w:oddVBand="0" w:evenVBand="0" w:oddHBand="0" w:evenHBand="0" w:firstRowFirstColumn="0" w:firstRowLastColumn="0" w:lastRowFirstColumn="0" w:lastRowLastColumn="0"/>
            </w:pPr>
            <w:r>
              <w:t>Keep persons informed of safety issues relating to this site.</w:t>
            </w:r>
          </w:p>
          <w:p w14:paraId="28039DE1" w14:textId="540AB44E" w:rsidR="001507A0" w:rsidRDefault="006E77E0" w:rsidP="006E77E0">
            <w:pPr>
              <w:pStyle w:val="ListParagraph"/>
              <w:numPr>
                <w:ilvl w:val="0"/>
                <w:numId w:val="36"/>
              </w:numPr>
              <w:ind w:left="316"/>
              <w:cnfStyle w:val="000000000000" w:firstRow="0" w:lastRow="0" w:firstColumn="0" w:lastColumn="0" w:oddVBand="0" w:evenVBand="0" w:oddHBand="0" w:evenHBand="0" w:firstRowFirstColumn="0" w:firstRowLastColumn="0" w:lastRowFirstColumn="0" w:lastRowLastColumn="0"/>
            </w:pPr>
            <w:r>
              <w:t>Ensure site is inspected and work is being done by workers in accordance with safe work method statement (SWMS) and the site safety rules</w:t>
            </w:r>
          </w:p>
        </w:tc>
      </w:tr>
      <w:tr w:rsidR="001507A0" w14:paraId="4961A6ED" w14:textId="77777777" w:rsidTr="001507A0">
        <w:tc>
          <w:tcPr>
            <w:cnfStyle w:val="001000000000" w:firstRow="0" w:lastRow="0" w:firstColumn="1" w:lastColumn="0" w:oddVBand="0" w:evenVBand="0" w:oddHBand="0" w:evenHBand="0" w:firstRowFirstColumn="0" w:firstRowLastColumn="0" w:lastRowFirstColumn="0" w:lastRowLastColumn="0"/>
            <w:tcW w:w="1980" w:type="dxa"/>
          </w:tcPr>
          <w:p w14:paraId="4F3CDBEE" w14:textId="23292A45" w:rsidR="001507A0" w:rsidRPr="007B2DE7" w:rsidRDefault="00C5768D" w:rsidP="00061CA5">
            <w:pPr>
              <w:rPr>
                <w:b w:val="0"/>
                <w:bCs w:val="0"/>
                <w:color w:val="FF0000"/>
              </w:rPr>
            </w:pPr>
            <w:r w:rsidRPr="007B2DE7">
              <w:rPr>
                <w:b w:val="0"/>
                <w:bCs w:val="0"/>
                <w:color w:val="FF0000"/>
              </w:rPr>
              <w:t>E.g. J</w:t>
            </w:r>
            <w:r>
              <w:rPr>
                <w:b w:val="0"/>
                <w:bCs w:val="0"/>
                <w:color w:val="FF0000"/>
              </w:rPr>
              <w:t>ake</w:t>
            </w:r>
            <w:r w:rsidRPr="007B2DE7">
              <w:rPr>
                <w:b w:val="0"/>
                <w:bCs w:val="0"/>
                <w:color w:val="FF0000"/>
              </w:rPr>
              <w:t xml:space="preserve"> Smith</w:t>
            </w:r>
          </w:p>
        </w:tc>
        <w:tc>
          <w:tcPr>
            <w:tcW w:w="1984" w:type="dxa"/>
          </w:tcPr>
          <w:p w14:paraId="6CCE14F2" w14:textId="29D5B665" w:rsidR="001507A0" w:rsidRPr="007B2DE7" w:rsidRDefault="00F40127" w:rsidP="00061CA5">
            <w:pPr>
              <w:cnfStyle w:val="000000000000" w:firstRow="0" w:lastRow="0" w:firstColumn="0" w:lastColumn="0" w:oddVBand="0" w:evenVBand="0" w:oddHBand="0" w:evenHBand="0" w:firstRowFirstColumn="0" w:firstRowLastColumn="0" w:lastRowFirstColumn="0" w:lastRowLastColumn="0"/>
              <w:rPr>
                <w:color w:val="FF0000"/>
              </w:rPr>
            </w:pPr>
            <w:r w:rsidRPr="007B2DE7">
              <w:rPr>
                <w:color w:val="FF0000"/>
              </w:rPr>
              <w:t>E.g. Safety Manager</w:t>
            </w:r>
          </w:p>
        </w:tc>
        <w:tc>
          <w:tcPr>
            <w:tcW w:w="5052" w:type="dxa"/>
          </w:tcPr>
          <w:p w14:paraId="4A934065" w14:textId="2AF55CC4" w:rsidR="00F40127" w:rsidRDefault="00F40127" w:rsidP="00F40127">
            <w:pPr>
              <w:pStyle w:val="ListParagraph"/>
              <w:numPr>
                <w:ilvl w:val="0"/>
                <w:numId w:val="36"/>
              </w:numPr>
              <w:ind w:left="316"/>
              <w:cnfStyle w:val="000000000000" w:firstRow="0" w:lastRow="0" w:firstColumn="0" w:lastColumn="0" w:oddVBand="0" w:evenVBand="0" w:oddHBand="0" w:evenHBand="0" w:firstRowFirstColumn="0" w:firstRowLastColumn="0" w:lastRowFirstColumn="0" w:lastRowLastColumn="0"/>
            </w:pPr>
            <w:r>
              <w:t xml:space="preserve">Company health and safety manager with responsibility for implementing policies, systems and instructions to be used at </w:t>
            </w:r>
            <w:r w:rsidRPr="00966AD2">
              <w:rPr>
                <w:color w:val="FF0000"/>
              </w:rPr>
              <w:t xml:space="preserve">XYZ Builders’ </w:t>
            </w:r>
            <w:r>
              <w:t>sites.</w:t>
            </w:r>
          </w:p>
          <w:p w14:paraId="39067FCD" w14:textId="0E1A3D35" w:rsidR="001507A0" w:rsidRDefault="00F40127" w:rsidP="00F40127">
            <w:pPr>
              <w:pStyle w:val="ListParagraph"/>
              <w:numPr>
                <w:ilvl w:val="0"/>
                <w:numId w:val="36"/>
              </w:numPr>
              <w:ind w:left="316"/>
              <w:cnfStyle w:val="000000000000" w:firstRow="0" w:lastRow="0" w:firstColumn="0" w:lastColumn="0" w:oddVBand="0" w:evenVBand="0" w:oddHBand="0" w:evenHBand="0" w:firstRowFirstColumn="0" w:firstRowLastColumn="0" w:lastRowFirstColumn="0" w:lastRowLastColumn="0"/>
            </w:pPr>
            <w:r>
              <w:t>Point of contact for WHS matters when the</w:t>
            </w:r>
            <w:r w:rsidRPr="00966AD2">
              <w:rPr>
                <w:color w:val="FF0000"/>
              </w:rPr>
              <w:t xml:space="preserve"> XYZ Builders</w:t>
            </w:r>
            <w:r>
              <w:t xml:space="preserve"> site supervisor is unavailable.</w:t>
            </w:r>
          </w:p>
        </w:tc>
      </w:tr>
      <w:tr w:rsidR="001507A0" w14:paraId="32260BBC" w14:textId="77777777" w:rsidTr="001507A0">
        <w:tc>
          <w:tcPr>
            <w:cnfStyle w:val="001000000000" w:firstRow="0" w:lastRow="0" w:firstColumn="1" w:lastColumn="0" w:oddVBand="0" w:evenVBand="0" w:oddHBand="0" w:evenHBand="0" w:firstRowFirstColumn="0" w:firstRowLastColumn="0" w:lastRowFirstColumn="0" w:lastRowLastColumn="0"/>
            <w:tcW w:w="1980" w:type="dxa"/>
          </w:tcPr>
          <w:p w14:paraId="326AFE2A" w14:textId="4DC20CEA" w:rsidR="001507A0" w:rsidRPr="007B2DE7" w:rsidRDefault="00C5768D" w:rsidP="00061CA5">
            <w:pPr>
              <w:rPr>
                <w:b w:val="0"/>
                <w:bCs w:val="0"/>
                <w:color w:val="FF0000"/>
              </w:rPr>
            </w:pPr>
            <w:r w:rsidRPr="007B2DE7">
              <w:rPr>
                <w:b w:val="0"/>
                <w:bCs w:val="0"/>
                <w:color w:val="FF0000"/>
              </w:rPr>
              <w:t>E.g. J</w:t>
            </w:r>
            <w:r>
              <w:rPr>
                <w:b w:val="0"/>
                <w:bCs w:val="0"/>
                <w:color w:val="FF0000"/>
              </w:rPr>
              <w:t>arrod</w:t>
            </w:r>
            <w:r w:rsidRPr="007B2DE7">
              <w:rPr>
                <w:b w:val="0"/>
                <w:bCs w:val="0"/>
                <w:color w:val="FF0000"/>
              </w:rPr>
              <w:t xml:space="preserve"> Smith</w:t>
            </w:r>
          </w:p>
        </w:tc>
        <w:tc>
          <w:tcPr>
            <w:tcW w:w="1984" w:type="dxa"/>
          </w:tcPr>
          <w:p w14:paraId="4DA56208" w14:textId="1E448FF5" w:rsidR="001507A0" w:rsidRPr="007B2DE7" w:rsidRDefault="00F40127" w:rsidP="00061CA5">
            <w:pPr>
              <w:cnfStyle w:val="000000000000" w:firstRow="0" w:lastRow="0" w:firstColumn="0" w:lastColumn="0" w:oddVBand="0" w:evenVBand="0" w:oddHBand="0" w:evenHBand="0" w:firstRowFirstColumn="0" w:firstRowLastColumn="0" w:lastRowFirstColumn="0" w:lastRowLastColumn="0"/>
              <w:rPr>
                <w:color w:val="FF0000"/>
              </w:rPr>
            </w:pPr>
            <w:r w:rsidRPr="007B2DE7">
              <w:rPr>
                <w:color w:val="FF0000"/>
              </w:rPr>
              <w:t>E.g. Contractors</w:t>
            </w:r>
          </w:p>
        </w:tc>
        <w:tc>
          <w:tcPr>
            <w:tcW w:w="5052" w:type="dxa"/>
          </w:tcPr>
          <w:p w14:paraId="7C0BF077" w14:textId="5A662414" w:rsidR="001C3286" w:rsidRDefault="001C3286" w:rsidP="001C3286">
            <w:pPr>
              <w:pStyle w:val="ListParagraph"/>
              <w:numPr>
                <w:ilvl w:val="0"/>
                <w:numId w:val="37"/>
              </w:numPr>
              <w:ind w:left="316"/>
              <w:cnfStyle w:val="000000000000" w:firstRow="0" w:lastRow="0" w:firstColumn="0" w:lastColumn="0" w:oddVBand="0" w:evenVBand="0" w:oddHBand="0" w:evenHBand="0" w:firstRowFirstColumn="0" w:firstRowLastColumn="0" w:lastRowFirstColumn="0" w:lastRowLastColumn="0"/>
            </w:pPr>
            <w:r>
              <w:t>Responsible for the health and safety of themselves and their own workers and anyone else who may be affected by their actions.</w:t>
            </w:r>
          </w:p>
          <w:p w14:paraId="7114ED27" w14:textId="77777777" w:rsidR="001C3286" w:rsidRDefault="001C3286" w:rsidP="001C3286">
            <w:pPr>
              <w:pStyle w:val="ListParagraph"/>
              <w:numPr>
                <w:ilvl w:val="0"/>
                <w:numId w:val="37"/>
              </w:numPr>
              <w:ind w:left="316"/>
              <w:cnfStyle w:val="000000000000" w:firstRow="0" w:lastRow="0" w:firstColumn="0" w:lastColumn="0" w:oddVBand="0" w:evenVBand="0" w:oddHBand="0" w:evenHBand="0" w:firstRowFirstColumn="0" w:firstRowLastColumn="0" w:lastRowFirstColumn="0" w:lastRowLastColumn="0"/>
            </w:pPr>
            <w:r>
              <w:t xml:space="preserve">Provide SWMS to </w:t>
            </w:r>
            <w:r w:rsidRPr="00966AD2">
              <w:rPr>
                <w:color w:val="FF0000"/>
              </w:rPr>
              <w:t xml:space="preserve">XYZ Builders </w:t>
            </w:r>
            <w:r>
              <w:t>prior to commencing work on site.</w:t>
            </w:r>
          </w:p>
          <w:p w14:paraId="5CAE9F67" w14:textId="4ADAEEF9" w:rsidR="001507A0" w:rsidRDefault="001C3286" w:rsidP="001C3286">
            <w:pPr>
              <w:pStyle w:val="ListParagraph"/>
              <w:numPr>
                <w:ilvl w:val="0"/>
                <w:numId w:val="37"/>
              </w:numPr>
              <w:ind w:left="316"/>
              <w:cnfStyle w:val="000000000000" w:firstRow="0" w:lastRow="0" w:firstColumn="0" w:lastColumn="0" w:oddVBand="0" w:evenVBand="0" w:oddHBand="0" w:evenHBand="0" w:firstRowFirstColumn="0" w:firstRowLastColumn="0" w:lastRowFirstColumn="0" w:lastRowLastColumn="0"/>
            </w:pPr>
            <w:r>
              <w:t>Ensure work is done in accordance with the SWMS and site safety rules</w:t>
            </w:r>
          </w:p>
        </w:tc>
      </w:tr>
    </w:tbl>
    <w:p w14:paraId="08AE9008" w14:textId="08F86B7D" w:rsidR="00524090" w:rsidRDefault="00524090" w:rsidP="00524090">
      <w:pPr>
        <w:pStyle w:val="Heading1"/>
      </w:pPr>
      <w:bookmarkStart w:id="4" w:name="_Toc165880109"/>
      <w:r>
        <w:t>4 Consultation, Cooperation and Coordination</w:t>
      </w:r>
      <w:bookmarkEnd w:id="4"/>
    </w:p>
    <w:tbl>
      <w:tblPr>
        <w:tblStyle w:val="GridTable1Light-Accent1"/>
        <w:tblW w:w="0" w:type="auto"/>
        <w:tblLook w:val="04A0" w:firstRow="1" w:lastRow="0" w:firstColumn="1" w:lastColumn="0" w:noHBand="0" w:noVBand="1"/>
      </w:tblPr>
      <w:tblGrid>
        <w:gridCol w:w="1980"/>
        <w:gridCol w:w="7036"/>
      </w:tblGrid>
      <w:tr w:rsidR="006B6F52" w14:paraId="3CEE8B49" w14:textId="77777777" w:rsidTr="003438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C09FD0C" w14:textId="358BF3EC" w:rsidR="006B6F52" w:rsidRDefault="003438F4" w:rsidP="006B6F52">
            <w:r>
              <w:t>PERSONS RESPONSIBLE</w:t>
            </w:r>
          </w:p>
        </w:tc>
        <w:tc>
          <w:tcPr>
            <w:tcW w:w="7036" w:type="dxa"/>
          </w:tcPr>
          <w:p w14:paraId="463D68E9" w14:textId="56E27307" w:rsidR="006B6F52" w:rsidRDefault="003438F4" w:rsidP="006B6F52">
            <w:pPr>
              <w:cnfStyle w:val="100000000000" w:firstRow="1" w:lastRow="0" w:firstColumn="0" w:lastColumn="0" w:oddVBand="0" w:evenVBand="0" w:oddHBand="0" w:evenHBand="0" w:firstRowFirstColumn="0" w:firstRowLastColumn="0" w:lastRowFirstColumn="0" w:lastRowLastColumn="0"/>
            </w:pPr>
            <w:r>
              <w:t>ARRANGEMENTS IN PLACE</w:t>
            </w:r>
          </w:p>
        </w:tc>
      </w:tr>
      <w:tr w:rsidR="006B6F52" w14:paraId="4A05D6C7" w14:textId="77777777" w:rsidTr="003438F4">
        <w:tc>
          <w:tcPr>
            <w:cnfStyle w:val="001000000000" w:firstRow="0" w:lastRow="0" w:firstColumn="1" w:lastColumn="0" w:oddVBand="0" w:evenVBand="0" w:oddHBand="0" w:evenHBand="0" w:firstRowFirstColumn="0" w:firstRowLastColumn="0" w:lastRowFirstColumn="0" w:lastRowLastColumn="0"/>
            <w:tcW w:w="1980" w:type="dxa"/>
          </w:tcPr>
          <w:p w14:paraId="266244CA" w14:textId="6F88FB25" w:rsidR="006B6F52" w:rsidRPr="00CF00F9" w:rsidRDefault="007B2DE7" w:rsidP="006B6F52">
            <w:pPr>
              <w:rPr>
                <w:b w:val="0"/>
                <w:bCs w:val="0"/>
              </w:rPr>
            </w:pPr>
            <w:r w:rsidRPr="007B2DE7">
              <w:rPr>
                <w:b w:val="0"/>
                <w:bCs w:val="0"/>
                <w:color w:val="FF0000"/>
              </w:rPr>
              <w:t>E.g. Site Supervisor</w:t>
            </w:r>
          </w:p>
        </w:tc>
        <w:tc>
          <w:tcPr>
            <w:tcW w:w="7036" w:type="dxa"/>
          </w:tcPr>
          <w:p w14:paraId="22F5C7FC" w14:textId="36DA70B8" w:rsidR="006B6F52" w:rsidRPr="003438F4" w:rsidRDefault="003438F4" w:rsidP="001E4609">
            <w:pPr>
              <w:pStyle w:val="ListParagraph"/>
              <w:numPr>
                <w:ilvl w:val="0"/>
                <w:numId w:val="41"/>
              </w:numPr>
              <w:ind w:left="453"/>
              <w:cnfStyle w:val="000000000000" w:firstRow="0" w:lastRow="0" w:firstColumn="0" w:lastColumn="0" w:oddVBand="0" w:evenVBand="0" w:oddHBand="0" w:evenHBand="0" w:firstRowFirstColumn="0" w:firstRowLastColumn="0" w:lastRowFirstColumn="0" w:lastRowLastColumn="0"/>
            </w:pPr>
            <w:r w:rsidRPr="003438F4">
              <w:t>Liaise with subcontractors about WHS arrangements prior to commencing work.</w:t>
            </w:r>
          </w:p>
        </w:tc>
      </w:tr>
      <w:tr w:rsidR="007B2DE7" w14:paraId="0C637DE3" w14:textId="77777777" w:rsidTr="003438F4">
        <w:tc>
          <w:tcPr>
            <w:cnfStyle w:val="001000000000" w:firstRow="0" w:lastRow="0" w:firstColumn="1" w:lastColumn="0" w:oddVBand="0" w:evenVBand="0" w:oddHBand="0" w:evenHBand="0" w:firstRowFirstColumn="0" w:firstRowLastColumn="0" w:lastRowFirstColumn="0" w:lastRowLastColumn="0"/>
            <w:tcW w:w="1980" w:type="dxa"/>
          </w:tcPr>
          <w:p w14:paraId="5D0D6E07" w14:textId="1523CA0F" w:rsidR="007B2DE7" w:rsidRPr="00CF00F9" w:rsidRDefault="007B2DE7" w:rsidP="007B2DE7">
            <w:pPr>
              <w:rPr>
                <w:b w:val="0"/>
                <w:bCs w:val="0"/>
              </w:rPr>
            </w:pPr>
            <w:r w:rsidRPr="00C3071A">
              <w:rPr>
                <w:b w:val="0"/>
                <w:bCs w:val="0"/>
                <w:color w:val="FF0000"/>
              </w:rPr>
              <w:lastRenderedPageBreak/>
              <w:t>E.g. Site Supervisor</w:t>
            </w:r>
          </w:p>
        </w:tc>
        <w:tc>
          <w:tcPr>
            <w:tcW w:w="7036" w:type="dxa"/>
          </w:tcPr>
          <w:p w14:paraId="6742E54C" w14:textId="1867697C" w:rsidR="007B2DE7" w:rsidRPr="003438F4" w:rsidRDefault="007B2DE7" w:rsidP="007B2DE7">
            <w:pPr>
              <w:pStyle w:val="ListParagraph"/>
              <w:numPr>
                <w:ilvl w:val="0"/>
                <w:numId w:val="41"/>
              </w:numPr>
              <w:ind w:left="453"/>
              <w:cnfStyle w:val="000000000000" w:firstRow="0" w:lastRow="0" w:firstColumn="0" w:lastColumn="0" w:oddVBand="0" w:evenVBand="0" w:oddHBand="0" w:evenHBand="0" w:firstRowFirstColumn="0" w:firstRowLastColumn="0" w:lastRowFirstColumn="0" w:lastRowLastColumn="0"/>
            </w:pPr>
            <w:r w:rsidRPr="003438F4">
              <w:t>Provide a copy of this plan to subcontractors and make it available to workers.</w:t>
            </w:r>
          </w:p>
        </w:tc>
      </w:tr>
      <w:tr w:rsidR="007B2DE7" w14:paraId="75639585" w14:textId="77777777" w:rsidTr="003438F4">
        <w:tc>
          <w:tcPr>
            <w:cnfStyle w:val="001000000000" w:firstRow="0" w:lastRow="0" w:firstColumn="1" w:lastColumn="0" w:oddVBand="0" w:evenVBand="0" w:oddHBand="0" w:evenHBand="0" w:firstRowFirstColumn="0" w:firstRowLastColumn="0" w:lastRowFirstColumn="0" w:lastRowLastColumn="0"/>
            <w:tcW w:w="1980" w:type="dxa"/>
          </w:tcPr>
          <w:p w14:paraId="5E52D7C8" w14:textId="190B4E8F" w:rsidR="007B2DE7" w:rsidRPr="003438F4" w:rsidRDefault="007B2DE7" w:rsidP="007B2DE7">
            <w:pPr>
              <w:rPr>
                <w:b w:val="0"/>
                <w:bCs w:val="0"/>
              </w:rPr>
            </w:pPr>
            <w:r w:rsidRPr="00C3071A">
              <w:rPr>
                <w:b w:val="0"/>
                <w:bCs w:val="0"/>
                <w:color w:val="FF0000"/>
              </w:rPr>
              <w:t>E.g. Site Supervisor</w:t>
            </w:r>
          </w:p>
        </w:tc>
        <w:tc>
          <w:tcPr>
            <w:tcW w:w="7036" w:type="dxa"/>
          </w:tcPr>
          <w:p w14:paraId="2B2CEBEC" w14:textId="71B3E094" w:rsidR="007B2DE7" w:rsidRPr="003438F4" w:rsidRDefault="007B2DE7" w:rsidP="007B2DE7">
            <w:pPr>
              <w:pStyle w:val="ListParagraph"/>
              <w:numPr>
                <w:ilvl w:val="0"/>
                <w:numId w:val="41"/>
              </w:numPr>
              <w:ind w:left="453"/>
              <w:cnfStyle w:val="000000000000" w:firstRow="0" w:lastRow="0" w:firstColumn="0" w:lastColumn="0" w:oddVBand="0" w:evenVBand="0" w:oddHBand="0" w:evenHBand="0" w:firstRowFirstColumn="0" w:firstRowLastColumn="0" w:lastRowFirstColumn="0" w:lastRowLastColumn="0"/>
            </w:pPr>
            <w:r w:rsidRPr="003438F4">
              <w:t>Assist subcontractors to modify SWMS if necessary to adequately control risks to health and safety.</w:t>
            </w:r>
          </w:p>
        </w:tc>
      </w:tr>
    </w:tbl>
    <w:p w14:paraId="5D2FF91B" w14:textId="515239A3" w:rsidR="006B6F52" w:rsidRDefault="003438F4" w:rsidP="003438F4">
      <w:pPr>
        <w:pStyle w:val="Heading1"/>
      </w:pPr>
      <w:bookmarkStart w:id="5" w:name="_Toc165880110"/>
      <w:r>
        <w:t xml:space="preserve">5 </w:t>
      </w:r>
      <w:r w:rsidR="00EA6AF7">
        <w:t>Incident Management</w:t>
      </w:r>
      <w:bookmarkEnd w:id="5"/>
    </w:p>
    <w:p w14:paraId="6963CCB8" w14:textId="43AB7A1A" w:rsidR="00EA6AF7" w:rsidRPr="00EA6AF7" w:rsidRDefault="00EA6AF7" w:rsidP="00EA6AF7">
      <w:pPr>
        <w:pStyle w:val="Heading2"/>
      </w:pPr>
      <w:bookmarkStart w:id="6" w:name="_Toc165880111"/>
      <w:r>
        <w:t>5.1 General Emergencies</w:t>
      </w:r>
      <w:bookmarkEnd w:id="6"/>
    </w:p>
    <w:tbl>
      <w:tblPr>
        <w:tblStyle w:val="GridTable1Light-Accent1"/>
        <w:tblW w:w="0" w:type="auto"/>
        <w:tblLook w:val="04A0" w:firstRow="1" w:lastRow="0" w:firstColumn="1" w:lastColumn="0" w:noHBand="0" w:noVBand="1"/>
      </w:tblPr>
      <w:tblGrid>
        <w:gridCol w:w="1980"/>
        <w:gridCol w:w="7036"/>
      </w:tblGrid>
      <w:tr w:rsidR="003438F4" w14:paraId="4E515783" w14:textId="77777777" w:rsidTr="00061C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AACFC02" w14:textId="77777777" w:rsidR="003438F4" w:rsidRDefault="003438F4" w:rsidP="00061CA5">
            <w:r>
              <w:t>PERSONS RESPONSIBLE</w:t>
            </w:r>
          </w:p>
        </w:tc>
        <w:tc>
          <w:tcPr>
            <w:tcW w:w="7036" w:type="dxa"/>
          </w:tcPr>
          <w:p w14:paraId="394CB1E4" w14:textId="001420D8" w:rsidR="003438F4" w:rsidRDefault="003438F4" w:rsidP="00061CA5">
            <w:pPr>
              <w:cnfStyle w:val="100000000000" w:firstRow="1" w:lastRow="0" w:firstColumn="0" w:lastColumn="0" w:oddVBand="0" w:evenVBand="0" w:oddHBand="0" w:evenHBand="0" w:firstRowFirstColumn="0" w:firstRowLastColumn="0" w:lastRowFirstColumn="0" w:lastRowLastColumn="0"/>
            </w:pPr>
            <w:r>
              <w:t>ARRANGEMENTS IN PLACE</w:t>
            </w:r>
            <w:r w:rsidR="00F41828">
              <w:t xml:space="preserve"> FOR GENERAL EMERGENCIES</w:t>
            </w:r>
          </w:p>
        </w:tc>
      </w:tr>
      <w:tr w:rsidR="007B2DE7" w14:paraId="3AC2DBC2" w14:textId="77777777" w:rsidTr="00061CA5">
        <w:tc>
          <w:tcPr>
            <w:cnfStyle w:val="001000000000" w:firstRow="0" w:lastRow="0" w:firstColumn="1" w:lastColumn="0" w:oddVBand="0" w:evenVBand="0" w:oddHBand="0" w:evenHBand="0" w:firstRowFirstColumn="0" w:firstRowLastColumn="0" w:lastRowFirstColumn="0" w:lastRowLastColumn="0"/>
            <w:tcW w:w="1980" w:type="dxa"/>
          </w:tcPr>
          <w:p w14:paraId="219714B5" w14:textId="24EBEB8A" w:rsidR="007B2DE7" w:rsidRPr="00CF00F9" w:rsidRDefault="007B2DE7" w:rsidP="007B2DE7">
            <w:pPr>
              <w:rPr>
                <w:b w:val="0"/>
                <w:bCs w:val="0"/>
              </w:rPr>
            </w:pPr>
            <w:r w:rsidRPr="00A45CDA">
              <w:rPr>
                <w:b w:val="0"/>
                <w:bCs w:val="0"/>
                <w:color w:val="FF0000"/>
              </w:rPr>
              <w:t>E.g. Site Supervisor</w:t>
            </w:r>
          </w:p>
        </w:tc>
        <w:tc>
          <w:tcPr>
            <w:tcW w:w="7036" w:type="dxa"/>
          </w:tcPr>
          <w:p w14:paraId="3C022E9C" w14:textId="356077A1" w:rsidR="007B2DE7" w:rsidRPr="003438F4" w:rsidRDefault="007B2DE7" w:rsidP="007B2DE7">
            <w:pPr>
              <w:pStyle w:val="ListParagraph"/>
              <w:numPr>
                <w:ilvl w:val="0"/>
                <w:numId w:val="40"/>
              </w:numPr>
              <w:ind w:left="453"/>
              <w:cnfStyle w:val="000000000000" w:firstRow="0" w:lastRow="0" w:firstColumn="0" w:lastColumn="0" w:oddVBand="0" w:evenVBand="0" w:oddHBand="0" w:evenHBand="0" w:firstRowFirstColumn="0" w:firstRowLastColumn="0" w:lastRowFirstColumn="0" w:lastRowLastColumn="0"/>
            </w:pPr>
            <w:r>
              <w:t>Implement the emergency plan for this project.</w:t>
            </w:r>
          </w:p>
        </w:tc>
      </w:tr>
      <w:tr w:rsidR="007B2DE7" w14:paraId="16487DFF" w14:textId="77777777" w:rsidTr="00061CA5">
        <w:tc>
          <w:tcPr>
            <w:cnfStyle w:val="001000000000" w:firstRow="0" w:lastRow="0" w:firstColumn="1" w:lastColumn="0" w:oddVBand="0" w:evenVBand="0" w:oddHBand="0" w:evenHBand="0" w:firstRowFirstColumn="0" w:firstRowLastColumn="0" w:lastRowFirstColumn="0" w:lastRowLastColumn="0"/>
            <w:tcW w:w="1980" w:type="dxa"/>
          </w:tcPr>
          <w:p w14:paraId="60756715" w14:textId="7E312233" w:rsidR="007B2DE7" w:rsidRPr="00CF00F9" w:rsidRDefault="007B2DE7" w:rsidP="007B2DE7">
            <w:pPr>
              <w:rPr>
                <w:b w:val="0"/>
                <w:bCs w:val="0"/>
              </w:rPr>
            </w:pPr>
            <w:r w:rsidRPr="00A45CDA">
              <w:rPr>
                <w:b w:val="0"/>
                <w:bCs w:val="0"/>
                <w:color w:val="FF0000"/>
              </w:rPr>
              <w:t xml:space="preserve">E.g. </w:t>
            </w:r>
            <w:r>
              <w:rPr>
                <w:b w:val="0"/>
                <w:bCs w:val="0"/>
                <w:color w:val="FF0000"/>
              </w:rPr>
              <w:t>Contra</w:t>
            </w:r>
            <w:r w:rsidR="005704B4">
              <w:rPr>
                <w:b w:val="0"/>
                <w:bCs w:val="0"/>
                <w:color w:val="FF0000"/>
              </w:rPr>
              <w:t>c</w:t>
            </w:r>
            <w:r>
              <w:rPr>
                <w:b w:val="0"/>
                <w:bCs w:val="0"/>
                <w:color w:val="FF0000"/>
              </w:rPr>
              <w:t>tors</w:t>
            </w:r>
          </w:p>
        </w:tc>
        <w:tc>
          <w:tcPr>
            <w:tcW w:w="7036" w:type="dxa"/>
          </w:tcPr>
          <w:p w14:paraId="3B2FB0F4" w14:textId="5B70E963" w:rsidR="007B2DE7" w:rsidRDefault="007B2DE7" w:rsidP="007B2DE7">
            <w:pPr>
              <w:pStyle w:val="ListParagraph"/>
              <w:numPr>
                <w:ilvl w:val="0"/>
                <w:numId w:val="40"/>
              </w:numPr>
              <w:ind w:left="453"/>
              <w:cnfStyle w:val="000000000000" w:firstRow="0" w:lastRow="0" w:firstColumn="0" w:lastColumn="0" w:oddVBand="0" w:evenVBand="0" w:oddHBand="0" w:evenHBand="0" w:firstRowFirstColumn="0" w:firstRowLastColumn="0" w:lastRowFirstColumn="0" w:lastRowLastColumn="0"/>
            </w:pPr>
            <w:r>
              <w:t xml:space="preserve">Notify the </w:t>
            </w:r>
            <w:r w:rsidRPr="001E4609">
              <w:rPr>
                <w:color w:val="FF0000"/>
              </w:rPr>
              <w:t xml:space="preserve">XYZ Builders </w:t>
            </w:r>
            <w:r>
              <w:t>Site Supervisor.</w:t>
            </w:r>
          </w:p>
          <w:p w14:paraId="13008705" w14:textId="131BE3C1" w:rsidR="007B2DE7" w:rsidRPr="003438F4" w:rsidRDefault="007B2DE7" w:rsidP="007B2DE7">
            <w:pPr>
              <w:pStyle w:val="ListParagraph"/>
              <w:numPr>
                <w:ilvl w:val="0"/>
                <w:numId w:val="40"/>
              </w:numPr>
              <w:ind w:left="453"/>
              <w:cnfStyle w:val="000000000000" w:firstRow="0" w:lastRow="0" w:firstColumn="0" w:lastColumn="0" w:oddVBand="0" w:evenVBand="0" w:oddHBand="0" w:evenHBand="0" w:firstRowFirstColumn="0" w:firstRowLastColumn="0" w:lastRowFirstColumn="0" w:lastRowLastColumn="0"/>
            </w:pPr>
            <w:r>
              <w:t>Notify emergency services if necessary</w:t>
            </w:r>
          </w:p>
        </w:tc>
      </w:tr>
    </w:tbl>
    <w:p w14:paraId="2B16E7E5" w14:textId="47A204ED" w:rsidR="00EA6AF7" w:rsidRPr="003438F4" w:rsidRDefault="00EA6AF7" w:rsidP="00EA6AF7">
      <w:pPr>
        <w:pStyle w:val="Heading2"/>
      </w:pPr>
      <w:bookmarkStart w:id="7" w:name="_Toc165880112"/>
      <w:r>
        <w:t>5.2 Incidents</w:t>
      </w:r>
      <w:bookmarkEnd w:id="7"/>
    </w:p>
    <w:tbl>
      <w:tblPr>
        <w:tblStyle w:val="GridTable1Light-Accent1"/>
        <w:tblW w:w="0" w:type="auto"/>
        <w:tblLook w:val="04A0" w:firstRow="1" w:lastRow="0" w:firstColumn="1" w:lastColumn="0" w:noHBand="0" w:noVBand="1"/>
      </w:tblPr>
      <w:tblGrid>
        <w:gridCol w:w="1980"/>
        <w:gridCol w:w="7036"/>
      </w:tblGrid>
      <w:tr w:rsidR="00F41828" w14:paraId="563629FA" w14:textId="77777777" w:rsidTr="00061C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57DAE2E" w14:textId="77777777" w:rsidR="00F41828" w:rsidRDefault="00F41828" w:rsidP="00061CA5">
            <w:r>
              <w:t>PERSONS RESPONSIBLE</w:t>
            </w:r>
          </w:p>
        </w:tc>
        <w:tc>
          <w:tcPr>
            <w:tcW w:w="7036" w:type="dxa"/>
          </w:tcPr>
          <w:p w14:paraId="118FD6F5" w14:textId="516BA846" w:rsidR="00F41828" w:rsidRDefault="00F41828" w:rsidP="00061CA5">
            <w:pPr>
              <w:cnfStyle w:val="100000000000" w:firstRow="1" w:lastRow="0" w:firstColumn="0" w:lastColumn="0" w:oddVBand="0" w:evenVBand="0" w:oddHBand="0" w:evenHBand="0" w:firstRowFirstColumn="0" w:firstRowLastColumn="0" w:lastRowFirstColumn="0" w:lastRowLastColumn="0"/>
            </w:pPr>
            <w:r>
              <w:t>ARRANGEMENTS IN PLACE FOR INCIDENT MANAGEMENT</w:t>
            </w:r>
          </w:p>
        </w:tc>
      </w:tr>
      <w:tr w:rsidR="005704B4" w14:paraId="38336222" w14:textId="77777777" w:rsidTr="00061CA5">
        <w:tc>
          <w:tcPr>
            <w:cnfStyle w:val="001000000000" w:firstRow="0" w:lastRow="0" w:firstColumn="1" w:lastColumn="0" w:oddVBand="0" w:evenVBand="0" w:oddHBand="0" w:evenHBand="0" w:firstRowFirstColumn="0" w:firstRowLastColumn="0" w:lastRowFirstColumn="0" w:lastRowLastColumn="0"/>
            <w:tcW w:w="1980" w:type="dxa"/>
          </w:tcPr>
          <w:p w14:paraId="76F545C4" w14:textId="5B769404" w:rsidR="005704B4" w:rsidRPr="00CF00F9" w:rsidRDefault="005704B4" w:rsidP="005704B4">
            <w:pPr>
              <w:rPr>
                <w:b w:val="0"/>
                <w:bCs w:val="0"/>
              </w:rPr>
            </w:pPr>
            <w:r w:rsidRPr="00A45CDA">
              <w:rPr>
                <w:b w:val="0"/>
                <w:bCs w:val="0"/>
                <w:color w:val="FF0000"/>
              </w:rPr>
              <w:t>E.g. Site Supervisor</w:t>
            </w:r>
          </w:p>
        </w:tc>
        <w:tc>
          <w:tcPr>
            <w:tcW w:w="7036" w:type="dxa"/>
          </w:tcPr>
          <w:p w14:paraId="17FA72CD" w14:textId="77777777" w:rsidR="005704B4" w:rsidRDefault="005704B4" w:rsidP="005704B4">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 xml:space="preserve">Log incidents in site diary and report details to </w:t>
            </w:r>
            <w:r w:rsidRPr="005704B4">
              <w:rPr>
                <w:color w:val="FF0000"/>
              </w:rPr>
              <w:t xml:space="preserve">XYZ Builders </w:t>
            </w:r>
            <w:r>
              <w:t>Safety Manager as soon as possible.</w:t>
            </w:r>
          </w:p>
          <w:p w14:paraId="3A826A43" w14:textId="6C32409C" w:rsidR="005704B4" w:rsidRPr="003438F4" w:rsidRDefault="005704B4" w:rsidP="005704B4">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Attend the site for every notifiable incident.</w:t>
            </w:r>
          </w:p>
        </w:tc>
      </w:tr>
      <w:tr w:rsidR="005704B4" w14:paraId="7739CE53" w14:textId="77777777" w:rsidTr="00061CA5">
        <w:tc>
          <w:tcPr>
            <w:cnfStyle w:val="001000000000" w:firstRow="0" w:lastRow="0" w:firstColumn="1" w:lastColumn="0" w:oddVBand="0" w:evenVBand="0" w:oddHBand="0" w:evenHBand="0" w:firstRowFirstColumn="0" w:firstRowLastColumn="0" w:lastRowFirstColumn="0" w:lastRowLastColumn="0"/>
            <w:tcW w:w="1980" w:type="dxa"/>
          </w:tcPr>
          <w:p w14:paraId="26488B5E" w14:textId="6F1943A7" w:rsidR="005704B4" w:rsidRPr="00CF00F9" w:rsidRDefault="005704B4" w:rsidP="005704B4">
            <w:pPr>
              <w:rPr>
                <w:b w:val="0"/>
                <w:bCs w:val="0"/>
              </w:rPr>
            </w:pPr>
            <w:r w:rsidRPr="00A45CDA">
              <w:rPr>
                <w:b w:val="0"/>
                <w:bCs w:val="0"/>
                <w:color w:val="FF0000"/>
              </w:rPr>
              <w:t xml:space="preserve">E.g. </w:t>
            </w:r>
            <w:r>
              <w:rPr>
                <w:b w:val="0"/>
                <w:bCs w:val="0"/>
                <w:color w:val="FF0000"/>
              </w:rPr>
              <w:t>Contractors</w:t>
            </w:r>
          </w:p>
        </w:tc>
        <w:tc>
          <w:tcPr>
            <w:tcW w:w="7036" w:type="dxa"/>
          </w:tcPr>
          <w:p w14:paraId="38FCD180" w14:textId="77777777" w:rsidR="005704B4" w:rsidRDefault="005704B4" w:rsidP="005704B4">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Provide access to a first aid kit and trained first aider.</w:t>
            </w:r>
          </w:p>
          <w:p w14:paraId="55FDDAAA" w14:textId="16361359" w:rsidR="005704B4" w:rsidRDefault="005704B4" w:rsidP="005704B4">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Arrange first aid / transport / ambulance to Medical Centre.</w:t>
            </w:r>
          </w:p>
          <w:p w14:paraId="06BA8A52" w14:textId="36902527" w:rsidR="005704B4" w:rsidRDefault="005704B4" w:rsidP="005704B4">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 xml:space="preserve">Report any incidents which occur at this site to the </w:t>
            </w:r>
            <w:r w:rsidRPr="005704B4">
              <w:rPr>
                <w:color w:val="FF0000"/>
              </w:rPr>
              <w:t xml:space="preserve">XYZ Builders </w:t>
            </w:r>
            <w:r>
              <w:t>Site Supervisor as soon as possible.</w:t>
            </w:r>
          </w:p>
          <w:p w14:paraId="3D59281B" w14:textId="1509440D" w:rsidR="005704B4" w:rsidRDefault="005704B4" w:rsidP="005704B4">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Depending on nature of incident, stop work at the incident area and make it secure.</w:t>
            </w:r>
          </w:p>
          <w:p w14:paraId="44D33F8D" w14:textId="140CBD8D" w:rsidR="005704B4" w:rsidRPr="003438F4" w:rsidRDefault="005704B4" w:rsidP="005704B4">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If the incident is notifiable notify SafeWork NSW and make sure the incident area is not disturbed.</w:t>
            </w:r>
          </w:p>
        </w:tc>
      </w:tr>
      <w:tr w:rsidR="005704B4" w14:paraId="3EEEE5FC" w14:textId="77777777" w:rsidTr="00061CA5">
        <w:tc>
          <w:tcPr>
            <w:cnfStyle w:val="001000000000" w:firstRow="0" w:lastRow="0" w:firstColumn="1" w:lastColumn="0" w:oddVBand="0" w:evenVBand="0" w:oddHBand="0" w:evenHBand="0" w:firstRowFirstColumn="0" w:firstRowLastColumn="0" w:lastRowFirstColumn="0" w:lastRowLastColumn="0"/>
            <w:tcW w:w="1980" w:type="dxa"/>
          </w:tcPr>
          <w:p w14:paraId="6738EDC8" w14:textId="36B1E94C" w:rsidR="005704B4" w:rsidRPr="00CF00F9" w:rsidRDefault="005704B4" w:rsidP="005704B4">
            <w:pPr>
              <w:rPr>
                <w:b w:val="0"/>
                <w:bCs w:val="0"/>
              </w:rPr>
            </w:pPr>
            <w:r w:rsidRPr="005704B4">
              <w:rPr>
                <w:b w:val="0"/>
                <w:bCs w:val="0"/>
                <w:color w:val="FF0000"/>
              </w:rPr>
              <w:t>E.g. Safety Manager</w:t>
            </w:r>
          </w:p>
        </w:tc>
        <w:tc>
          <w:tcPr>
            <w:tcW w:w="7036" w:type="dxa"/>
          </w:tcPr>
          <w:p w14:paraId="35BE8B32" w14:textId="77777777" w:rsidR="005704B4" w:rsidRDefault="005704B4" w:rsidP="005704B4">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Ensure incident has been notified to SafeWork NSW where required.</w:t>
            </w:r>
          </w:p>
          <w:p w14:paraId="0E0708F2" w14:textId="2C929441" w:rsidR="005704B4" w:rsidRDefault="005704B4" w:rsidP="005704B4">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Undertake investigation, consult with workers and provide recommendations.</w:t>
            </w:r>
          </w:p>
        </w:tc>
      </w:tr>
    </w:tbl>
    <w:p w14:paraId="6B5BB3D1" w14:textId="67F87E6B" w:rsidR="00524090" w:rsidRDefault="00A115C3" w:rsidP="00A115C3">
      <w:pPr>
        <w:pStyle w:val="Heading1"/>
      </w:pPr>
      <w:bookmarkStart w:id="8" w:name="_Toc165880113"/>
      <w:r>
        <w:t>6 Safe Work Method Statements</w:t>
      </w:r>
      <w:bookmarkEnd w:id="8"/>
    </w:p>
    <w:tbl>
      <w:tblPr>
        <w:tblStyle w:val="GridTable1Light-Accent1"/>
        <w:tblW w:w="0" w:type="auto"/>
        <w:tblLook w:val="04A0" w:firstRow="1" w:lastRow="0" w:firstColumn="1" w:lastColumn="0" w:noHBand="0" w:noVBand="1"/>
      </w:tblPr>
      <w:tblGrid>
        <w:gridCol w:w="1980"/>
        <w:gridCol w:w="7036"/>
      </w:tblGrid>
      <w:tr w:rsidR="00A115C3" w14:paraId="73C6247A" w14:textId="77777777" w:rsidTr="00061C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832EECB" w14:textId="77777777" w:rsidR="00A115C3" w:rsidRDefault="00A115C3" w:rsidP="00061CA5">
            <w:r>
              <w:t>PERSONS RESPONSIBLE</w:t>
            </w:r>
          </w:p>
        </w:tc>
        <w:tc>
          <w:tcPr>
            <w:tcW w:w="7036" w:type="dxa"/>
          </w:tcPr>
          <w:p w14:paraId="54FFC8C6" w14:textId="3F0DFD13" w:rsidR="00A115C3" w:rsidRDefault="00A115C3" w:rsidP="00061CA5">
            <w:pPr>
              <w:cnfStyle w:val="100000000000" w:firstRow="1" w:lastRow="0" w:firstColumn="0" w:lastColumn="0" w:oddVBand="0" w:evenVBand="0" w:oddHBand="0" w:evenHBand="0" w:firstRowFirstColumn="0" w:firstRowLastColumn="0" w:lastRowFirstColumn="0" w:lastRowLastColumn="0"/>
            </w:pPr>
            <w:r>
              <w:t>ARRANGEMENTS IN PLACE FOR</w:t>
            </w:r>
            <w:r w:rsidR="00957DFB">
              <w:t xml:space="preserve"> SAFE </w:t>
            </w:r>
            <w:r w:rsidR="00EA6AF7">
              <w:t>WORK METHOD STATEMENTS</w:t>
            </w:r>
          </w:p>
        </w:tc>
      </w:tr>
      <w:tr w:rsidR="00A115C3" w14:paraId="1B4E718F" w14:textId="77777777" w:rsidTr="00061CA5">
        <w:tc>
          <w:tcPr>
            <w:cnfStyle w:val="001000000000" w:firstRow="0" w:lastRow="0" w:firstColumn="1" w:lastColumn="0" w:oddVBand="0" w:evenVBand="0" w:oddHBand="0" w:evenHBand="0" w:firstRowFirstColumn="0" w:firstRowLastColumn="0" w:lastRowFirstColumn="0" w:lastRowLastColumn="0"/>
            <w:tcW w:w="1980" w:type="dxa"/>
          </w:tcPr>
          <w:p w14:paraId="13724047" w14:textId="3EEE5170" w:rsidR="00A115C3" w:rsidRPr="00CF00F9" w:rsidRDefault="00865F40" w:rsidP="00061CA5">
            <w:pPr>
              <w:rPr>
                <w:b w:val="0"/>
                <w:bCs w:val="0"/>
              </w:rPr>
            </w:pPr>
            <w:r w:rsidRPr="00A45CDA">
              <w:rPr>
                <w:b w:val="0"/>
                <w:bCs w:val="0"/>
                <w:color w:val="FF0000"/>
              </w:rPr>
              <w:t>E.g. Site Supervisor</w:t>
            </w:r>
          </w:p>
        </w:tc>
        <w:tc>
          <w:tcPr>
            <w:tcW w:w="7036" w:type="dxa"/>
          </w:tcPr>
          <w:p w14:paraId="493BEF0C" w14:textId="7D2D3A99" w:rsidR="00A115C3" w:rsidRPr="003438F4" w:rsidRDefault="00865F40" w:rsidP="00061CA5">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rsidRPr="00865F40">
              <w:t>Assist subcontractors to modify SWMS (where necessary) to ensure every risk to health and safety will be under adequate control.</w:t>
            </w:r>
          </w:p>
        </w:tc>
      </w:tr>
      <w:tr w:rsidR="00A115C3" w14:paraId="2B07F56F" w14:textId="77777777" w:rsidTr="00061CA5">
        <w:tc>
          <w:tcPr>
            <w:cnfStyle w:val="001000000000" w:firstRow="0" w:lastRow="0" w:firstColumn="1" w:lastColumn="0" w:oddVBand="0" w:evenVBand="0" w:oddHBand="0" w:evenHBand="0" w:firstRowFirstColumn="0" w:firstRowLastColumn="0" w:lastRowFirstColumn="0" w:lastRowLastColumn="0"/>
            <w:tcW w:w="1980" w:type="dxa"/>
          </w:tcPr>
          <w:p w14:paraId="2B673864" w14:textId="4CB65640" w:rsidR="00A115C3" w:rsidRPr="00CF00F9" w:rsidRDefault="00865F40" w:rsidP="00061CA5">
            <w:pPr>
              <w:rPr>
                <w:b w:val="0"/>
                <w:bCs w:val="0"/>
              </w:rPr>
            </w:pPr>
            <w:r w:rsidRPr="005704B4">
              <w:rPr>
                <w:b w:val="0"/>
                <w:bCs w:val="0"/>
                <w:color w:val="FF0000"/>
              </w:rPr>
              <w:t>E.g. Safety Manager</w:t>
            </w:r>
          </w:p>
        </w:tc>
        <w:tc>
          <w:tcPr>
            <w:tcW w:w="7036" w:type="dxa"/>
          </w:tcPr>
          <w:p w14:paraId="2A30BE79" w14:textId="05A9B71F" w:rsidR="00A115C3" w:rsidRPr="003438F4" w:rsidRDefault="00865F40" w:rsidP="00061CA5">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rsidRPr="00865F40">
              <w:t xml:space="preserve">Provide copy of SWMS to the </w:t>
            </w:r>
            <w:r w:rsidRPr="007F205C">
              <w:rPr>
                <w:color w:val="FF0000"/>
              </w:rPr>
              <w:t xml:space="preserve">XYZ Builders </w:t>
            </w:r>
            <w:r w:rsidRPr="00865F40">
              <w:t>Safety Manager or Site Supervisor prior to commencing the work.</w:t>
            </w:r>
          </w:p>
        </w:tc>
      </w:tr>
      <w:tr w:rsidR="00A115C3" w14:paraId="746C0A5C" w14:textId="77777777" w:rsidTr="00061CA5">
        <w:tc>
          <w:tcPr>
            <w:cnfStyle w:val="001000000000" w:firstRow="0" w:lastRow="0" w:firstColumn="1" w:lastColumn="0" w:oddVBand="0" w:evenVBand="0" w:oddHBand="0" w:evenHBand="0" w:firstRowFirstColumn="0" w:firstRowLastColumn="0" w:lastRowFirstColumn="0" w:lastRowLastColumn="0"/>
            <w:tcW w:w="1980" w:type="dxa"/>
          </w:tcPr>
          <w:p w14:paraId="6B5F761E" w14:textId="4BCC7493" w:rsidR="00A115C3" w:rsidRPr="00CF00F9" w:rsidRDefault="0092422D" w:rsidP="00061CA5">
            <w:pPr>
              <w:rPr>
                <w:b w:val="0"/>
                <w:bCs w:val="0"/>
              </w:rPr>
            </w:pPr>
            <w:r w:rsidRPr="00A45CDA">
              <w:rPr>
                <w:b w:val="0"/>
                <w:bCs w:val="0"/>
                <w:color w:val="FF0000"/>
              </w:rPr>
              <w:t xml:space="preserve">E.g. </w:t>
            </w:r>
            <w:r>
              <w:rPr>
                <w:b w:val="0"/>
                <w:bCs w:val="0"/>
                <w:color w:val="FF0000"/>
              </w:rPr>
              <w:t>Contractors</w:t>
            </w:r>
          </w:p>
        </w:tc>
        <w:tc>
          <w:tcPr>
            <w:tcW w:w="7036" w:type="dxa"/>
          </w:tcPr>
          <w:p w14:paraId="59B0F320" w14:textId="54F350DC" w:rsidR="00A115C3" w:rsidRDefault="0092422D" w:rsidP="00061CA5">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rsidRPr="0092422D">
              <w:t xml:space="preserve">Provide copy of SWMS to the </w:t>
            </w:r>
            <w:r w:rsidRPr="007F205C">
              <w:rPr>
                <w:color w:val="FF0000"/>
              </w:rPr>
              <w:t xml:space="preserve">XYZ Builders </w:t>
            </w:r>
            <w:r w:rsidRPr="0092422D">
              <w:t>Safety Manager or Site Supervisor prior to commencing the work.</w:t>
            </w:r>
          </w:p>
        </w:tc>
      </w:tr>
      <w:tr w:rsidR="007F205C" w14:paraId="78CC6632" w14:textId="77777777" w:rsidTr="00061CA5">
        <w:tc>
          <w:tcPr>
            <w:cnfStyle w:val="001000000000" w:firstRow="0" w:lastRow="0" w:firstColumn="1" w:lastColumn="0" w:oddVBand="0" w:evenVBand="0" w:oddHBand="0" w:evenHBand="0" w:firstRowFirstColumn="0" w:firstRowLastColumn="0" w:lastRowFirstColumn="0" w:lastRowLastColumn="0"/>
            <w:tcW w:w="1980" w:type="dxa"/>
          </w:tcPr>
          <w:p w14:paraId="2609156B" w14:textId="3AAD533F" w:rsidR="007F205C" w:rsidRPr="00A45CDA" w:rsidRDefault="007F205C" w:rsidP="00061CA5">
            <w:pPr>
              <w:rPr>
                <w:b w:val="0"/>
                <w:bCs w:val="0"/>
                <w:color w:val="FF0000"/>
              </w:rPr>
            </w:pPr>
            <w:r>
              <w:rPr>
                <w:b w:val="0"/>
                <w:bCs w:val="0"/>
                <w:color w:val="FF0000"/>
              </w:rPr>
              <w:t>E.g. Owner of SWMS</w:t>
            </w:r>
          </w:p>
        </w:tc>
        <w:tc>
          <w:tcPr>
            <w:tcW w:w="7036" w:type="dxa"/>
          </w:tcPr>
          <w:p w14:paraId="45877626" w14:textId="1BB7F097" w:rsidR="007F205C" w:rsidRPr="0092422D" w:rsidRDefault="007F205C" w:rsidP="00061CA5">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rsidRPr="007F205C">
              <w:t>Supervise workers to make sure the work is performed in accordance with the SWMS.</w:t>
            </w:r>
          </w:p>
        </w:tc>
      </w:tr>
      <w:tr w:rsidR="007F205C" w14:paraId="41640172" w14:textId="77777777" w:rsidTr="00061CA5">
        <w:tc>
          <w:tcPr>
            <w:cnfStyle w:val="001000000000" w:firstRow="0" w:lastRow="0" w:firstColumn="1" w:lastColumn="0" w:oddVBand="0" w:evenVBand="0" w:oddHBand="0" w:evenHBand="0" w:firstRowFirstColumn="0" w:firstRowLastColumn="0" w:lastRowFirstColumn="0" w:lastRowLastColumn="0"/>
            <w:tcW w:w="1980" w:type="dxa"/>
          </w:tcPr>
          <w:p w14:paraId="1551BF25" w14:textId="331FA656" w:rsidR="007F205C" w:rsidRPr="00A45CDA" w:rsidRDefault="007F205C" w:rsidP="00061CA5">
            <w:pPr>
              <w:rPr>
                <w:b w:val="0"/>
                <w:bCs w:val="0"/>
                <w:color w:val="FF0000"/>
              </w:rPr>
            </w:pPr>
            <w:r>
              <w:rPr>
                <w:b w:val="0"/>
                <w:bCs w:val="0"/>
                <w:color w:val="FF0000"/>
              </w:rPr>
              <w:t>E.g. Owner of SWMS</w:t>
            </w:r>
          </w:p>
        </w:tc>
        <w:tc>
          <w:tcPr>
            <w:tcW w:w="7036" w:type="dxa"/>
          </w:tcPr>
          <w:p w14:paraId="7C1EB71E" w14:textId="0F8B9926" w:rsidR="007F205C" w:rsidRPr="007F205C" w:rsidRDefault="007F205C" w:rsidP="00061CA5">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rsidRPr="007F205C">
              <w:t>Modify the SWMS whenever the control measures are revised.</w:t>
            </w:r>
          </w:p>
        </w:tc>
      </w:tr>
    </w:tbl>
    <w:p w14:paraId="1CC8A561" w14:textId="792AADFD" w:rsidR="007F205C" w:rsidRDefault="007F205C" w:rsidP="007F205C">
      <w:pPr>
        <w:pStyle w:val="Heading1"/>
      </w:pPr>
      <w:bookmarkStart w:id="9" w:name="_Toc165880114"/>
      <w:r>
        <w:lastRenderedPageBreak/>
        <w:t>7 Site Safety Rules</w:t>
      </w:r>
      <w:bookmarkEnd w:id="9"/>
    </w:p>
    <w:tbl>
      <w:tblPr>
        <w:tblStyle w:val="GridTable1Light-Accent1"/>
        <w:tblW w:w="0" w:type="auto"/>
        <w:tblLook w:val="04A0" w:firstRow="1" w:lastRow="0" w:firstColumn="1" w:lastColumn="0" w:noHBand="0" w:noVBand="1"/>
      </w:tblPr>
      <w:tblGrid>
        <w:gridCol w:w="1980"/>
        <w:gridCol w:w="7036"/>
      </w:tblGrid>
      <w:tr w:rsidR="00F80C6F" w14:paraId="2DAC1276" w14:textId="77777777" w:rsidTr="00061C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FDD5174" w14:textId="77777777" w:rsidR="00F80C6F" w:rsidRDefault="00F80C6F" w:rsidP="00061CA5">
            <w:r>
              <w:t>PERSONS RESPONSIBLE</w:t>
            </w:r>
          </w:p>
        </w:tc>
        <w:tc>
          <w:tcPr>
            <w:tcW w:w="7036" w:type="dxa"/>
          </w:tcPr>
          <w:p w14:paraId="688ABE1B" w14:textId="080C8CA6" w:rsidR="00F80C6F" w:rsidRDefault="00EA6AF7" w:rsidP="00061CA5">
            <w:pPr>
              <w:cnfStyle w:val="100000000000" w:firstRow="1" w:lastRow="0" w:firstColumn="0" w:lastColumn="0" w:oddVBand="0" w:evenVBand="0" w:oddHBand="0" w:evenHBand="0" w:firstRowFirstColumn="0" w:firstRowLastColumn="0" w:lastRowFirstColumn="0" w:lastRowLastColumn="0"/>
            </w:pPr>
            <w:r>
              <w:t>SITE SAFETY RULES</w:t>
            </w:r>
          </w:p>
        </w:tc>
      </w:tr>
      <w:tr w:rsidR="00F80C6F" w14:paraId="38DECEE0" w14:textId="77777777" w:rsidTr="00061CA5">
        <w:tc>
          <w:tcPr>
            <w:cnfStyle w:val="001000000000" w:firstRow="0" w:lastRow="0" w:firstColumn="1" w:lastColumn="0" w:oddVBand="0" w:evenVBand="0" w:oddHBand="0" w:evenHBand="0" w:firstRowFirstColumn="0" w:firstRowLastColumn="0" w:lastRowFirstColumn="0" w:lastRowLastColumn="0"/>
            <w:tcW w:w="1980" w:type="dxa"/>
          </w:tcPr>
          <w:p w14:paraId="3D4D0DFC" w14:textId="5236824A" w:rsidR="00F80C6F" w:rsidRPr="00CF00F9" w:rsidRDefault="00F80C6F" w:rsidP="00061CA5">
            <w:pPr>
              <w:rPr>
                <w:b w:val="0"/>
                <w:bCs w:val="0"/>
              </w:rPr>
            </w:pPr>
            <w:r>
              <w:rPr>
                <w:b w:val="0"/>
                <w:bCs w:val="0"/>
              </w:rPr>
              <w:t>All personnel</w:t>
            </w:r>
          </w:p>
        </w:tc>
        <w:tc>
          <w:tcPr>
            <w:tcW w:w="7036" w:type="dxa"/>
          </w:tcPr>
          <w:p w14:paraId="11F99FE9" w14:textId="72A61318" w:rsidR="00F80C6F" w:rsidRDefault="00C5768D" w:rsidP="00C5768D">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Subcontractors are to make their workers aware of the contents of this WHS management plan and make sure they understand these site safety rules.</w:t>
            </w:r>
          </w:p>
          <w:p w14:paraId="346BB42B" w14:textId="77777777" w:rsidR="00C5768D" w:rsidRDefault="00C5768D" w:rsidP="00C5768D">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No access to the site unless XYZ Builders Site Supervisor knows about it first.</w:t>
            </w:r>
          </w:p>
          <w:p w14:paraId="22EB9B88" w14:textId="1F8EDAF4" w:rsidR="00C5768D" w:rsidRDefault="00C5768D" w:rsidP="00C5768D">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If an area is barricaded do not enter the barricaded area unless authorised to do so.</w:t>
            </w:r>
          </w:p>
          <w:p w14:paraId="43BA75F1" w14:textId="30696BBA" w:rsidR="00C5768D" w:rsidRDefault="00C5768D" w:rsidP="00C5768D">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Subcontractors are to have first aid kits available in their vehicles whenever working on site.</w:t>
            </w:r>
          </w:p>
          <w:p w14:paraId="634B679B" w14:textId="6899E2FE" w:rsidR="00C5768D" w:rsidRDefault="00C5768D" w:rsidP="00C5768D">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Work areas are to be kept clean and tidy and rubbish to be placed in bins/cages.</w:t>
            </w:r>
          </w:p>
          <w:p w14:paraId="5ED282F8" w14:textId="433F16B8" w:rsidR="00C5768D" w:rsidRDefault="00C5768D" w:rsidP="00C5768D">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Nails on waste timber to be removed or bent over.</w:t>
            </w:r>
          </w:p>
          <w:p w14:paraId="4CF73FE1" w14:textId="441FFC2D" w:rsidR="00C5768D" w:rsidRDefault="00C5768D" w:rsidP="00C5768D">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No alcohol or drugs (other than prescription drugs) to be consumed on this site.</w:t>
            </w:r>
          </w:p>
          <w:p w14:paraId="445A8822" w14:textId="76D163C8" w:rsidR="00C5768D" w:rsidRDefault="00C5768D" w:rsidP="00C5768D">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No fighting, bullying, harassment or aggressive behaviour by anyone on this site.</w:t>
            </w:r>
          </w:p>
          <w:p w14:paraId="501E6393" w14:textId="1BCC5115" w:rsidR="00C5768D" w:rsidRPr="003438F4" w:rsidRDefault="00C5768D" w:rsidP="00C5768D">
            <w:pPr>
              <w:pStyle w:val="ListParagraph"/>
              <w:numPr>
                <w:ilvl w:val="0"/>
                <w:numId w:val="39"/>
              </w:numPr>
              <w:ind w:left="453"/>
              <w:cnfStyle w:val="000000000000" w:firstRow="0" w:lastRow="0" w:firstColumn="0" w:lastColumn="0" w:oddVBand="0" w:evenVBand="0" w:oddHBand="0" w:evenHBand="0" w:firstRowFirstColumn="0" w:firstRowLastColumn="0" w:lastRowFirstColumn="0" w:lastRowLastColumn="0"/>
            </w:pPr>
            <w:r>
              <w:t>Persons must leave site amenities in a clean, tidy and hygienic state after use—notify the XYZ Builders Site Supervisor if facilities are unhygienic.</w:t>
            </w:r>
          </w:p>
        </w:tc>
      </w:tr>
    </w:tbl>
    <w:p w14:paraId="772C740F" w14:textId="77777777" w:rsidR="00F80C6F" w:rsidRPr="007F205C" w:rsidRDefault="00F80C6F" w:rsidP="007F205C"/>
    <w:sectPr w:rsidR="00F80C6F" w:rsidRPr="007F205C" w:rsidSect="00C00EA9">
      <w:headerReference w:type="default" r:id="rId10"/>
      <w:footerReference w:type="default" r:id="rId11"/>
      <w:headerReference w:type="first" r:id="rId12"/>
      <w:pgSz w:w="11906" w:h="16838"/>
      <w:pgMar w:top="1440" w:right="1440" w:bottom="1440" w:left="1440" w:header="1814" w:footer="42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0DEC4" w14:textId="77777777" w:rsidR="00C00EA9" w:rsidRDefault="00C00EA9" w:rsidP="00E93479">
      <w:pPr>
        <w:spacing w:after="0" w:line="240" w:lineRule="auto"/>
      </w:pPr>
      <w:r>
        <w:separator/>
      </w:r>
    </w:p>
  </w:endnote>
  <w:endnote w:type="continuationSeparator" w:id="0">
    <w:p w14:paraId="7EA9C113" w14:textId="77777777" w:rsidR="00C00EA9" w:rsidRDefault="00C00EA9" w:rsidP="00E93479">
      <w:pPr>
        <w:spacing w:after="0" w:line="240" w:lineRule="auto"/>
      </w:pPr>
      <w:r>
        <w:continuationSeparator/>
      </w:r>
    </w:p>
  </w:endnote>
  <w:endnote w:type="continuationNotice" w:id="1">
    <w:p w14:paraId="0F302299" w14:textId="77777777" w:rsidR="00C00EA9" w:rsidRDefault="00C00E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C20D4" w14:textId="77777777" w:rsidR="00EF217A" w:rsidRDefault="00EF217A" w:rsidP="00EF217A">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EF217A" w14:paraId="4172BAC4" w14:textId="77777777" w:rsidTr="00B5361E">
      <w:trPr>
        <w:trHeight w:val="70"/>
      </w:trPr>
      <w:tc>
        <w:tcPr>
          <w:tcW w:w="1696" w:type="dxa"/>
        </w:tcPr>
        <w:sdt>
          <w:sdtPr>
            <w:rPr>
              <w:rFonts w:cs="Arial"/>
              <w:sz w:val="16"/>
              <w:szCs w:val="16"/>
            </w:rPr>
            <w:alias w:val="Subject"/>
            <w:tag w:val=""/>
            <w:id w:val="-1285029798"/>
            <w:placeholder>
              <w:docPart w:val="E3A7E0C990E64B85A96C542D149A750B"/>
            </w:placeholder>
            <w:dataBinding w:prefixMappings="xmlns:ns0='http://purl.org/dc/elements/1.1/' xmlns:ns1='http://schemas.openxmlformats.org/package/2006/metadata/core-properties' " w:xpath="/ns1:coreProperties[1]/ns0:subject[1]" w:storeItemID="{6C3C8BC8-F283-45AE-878A-BAB7291924A1}"/>
            <w:text/>
          </w:sdtPr>
          <w:sdtContent>
            <w:p w14:paraId="0D941DD1" w14:textId="02DC75EA" w:rsidR="00EF217A" w:rsidRPr="00D42C58" w:rsidRDefault="00524090" w:rsidP="00EF217A">
              <w:pPr>
                <w:pStyle w:val="Footer"/>
                <w:spacing w:before="120" w:after="60"/>
                <w:rPr>
                  <w:rFonts w:cs="Arial"/>
                  <w:sz w:val="16"/>
                  <w:szCs w:val="16"/>
                </w:rPr>
              </w:pPr>
              <w:r>
                <w:rPr>
                  <w:rFonts w:cs="Arial"/>
                  <w:sz w:val="16"/>
                  <w:szCs w:val="16"/>
                </w:rPr>
                <w:t>SS-WHS-PLA-000</w:t>
              </w:r>
            </w:p>
          </w:sdtContent>
        </w:sdt>
      </w:tc>
      <w:tc>
        <w:tcPr>
          <w:tcW w:w="2812" w:type="dxa"/>
        </w:tcPr>
        <w:sdt>
          <w:sdtPr>
            <w:rPr>
              <w:rFonts w:cs="Arial"/>
              <w:sz w:val="16"/>
              <w:szCs w:val="16"/>
            </w:rPr>
            <w:alias w:val="Title"/>
            <w:tag w:val=""/>
            <w:id w:val="-258524063"/>
            <w:placeholder>
              <w:docPart w:val="979FC3C5A4E042589D56A3E3B25B0538"/>
            </w:placeholder>
            <w:dataBinding w:prefixMappings="xmlns:ns0='http://purl.org/dc/elements/1.1/' xmlns:ns1='http://schemas.openxmlformats.org/package/2006/metadata/core-properties' " w:xpath="/ns1:coreProperties[1]/ns0:title[1]" w:storeItemID="{6C3C8BC8-F283-45AE-878A-BAB7291924A1}"/>
            <w:text/>
          </w:sdtPr>
          <w:sdtContent>
            <w:p w14:paraId="06488244" w14:textId="3086F51C" w:rsidR="00EF217A" w:rsidRPr="00D42C58" w:rsidRDefault="004B68D7" w:rsidP="00EF217A">
              <w:pPr>
                <w:pStyle w:val="Footer"/>
                <w:spacing w:before="120" w:after="60"/>
                <w:rPr>
                  <w:rFonts w:cs="Arial"/>
                  <w:sz w:val="16"/>
                  <w:szCs w:val="16"/>
                </w:rPr>
              </w:pPr>
              <w:r>
                <w:rPr>
                  <w:rFonts w:cs="Arial"/>
                  <w:sz w:val="16"/>
                  <w:szCs w:val="16"/>
                </w:rPr>
                <w:t>HEALTH AND SAFETY MANAGEMENT PLAN</w:t>
              </w:r>
            </w:p>
          </w:sdtContent>
        </w:sdt>
      </w:tc>
      <w:tc>
        <w:tcPr>
          <w:tcW w:w="2254" w:type="dxa"/>
        </w:tcPr>
        <w:p w14:paraId="26BA2C0B" w14:textId="429DF8F6" w:rsidR="00EF217A" w:rsidRPr="00D42C58" w:rsidRDefault="00EF217A" w:rsidP="00EF217A">
          <w:pPr>
            <w:pStyle w:val="Footer"/>
            <w:spacing w:before="120" w:after="60"/>
            <w:rPr>
              <w:rFonts w:cs="Arial"/>
              <w:sz w:val="16"/>
              <w:szCs w:val="16"/>
            </w:rPr>
          </w:pPr>
          <w:r>
            <w:rPr>
              <w:rFonts w:cs="Arial"/>
              <w:sz w:val="16"/>
              <w:szCs w:val="16"/>
            </w:rPr>
            <w:t>(Rev 1 2</w:t>
          </w:r>
          <w:r w:rsidR="000B25B6">
            <w:rPr>
              <w:rFonts w:cs="Arial"/>
              <w:sz w:val="16"/>
              <w:szCs w:val="16"/>
            </w:rPr>
            <w:t>9</w:t>
          </w:r>
          <w:r>
            <w:rPr>
              <w:rFonts w:cs="Arial"/>
              <w:sz w:val="16"/>
              <w:szCs w:val="16"/>
            </w:rPr>
            <w:t>/0</w:t>
          </w:r>
          <w:r w:rsidR="000B25B6">
            <w:rPr>
              <w:rFonts w:cs="Arial"/>
              <w:sz w:val="16"/>
              <w:szCs w:val="16"/>
            </w:rPr>
            <w:t>9</w:t>
          </w:r>
          <w:r>
            <w:rPr>
              <w:rFonts w:cs="Arial"/>
              <w:sz w:val="16"/>
              <w:szCs w:val="16"/>
            </w:rPr>
            <w:t>/2023)</w:t>
          </w:r>
        </w:p>
      </w:tc>
      <w:tc>
        <w:tcPr>
          <w:tcW w:w="2254" w:type="dxa"/>
        </w:tcPr>
        <w:p w14:paraId="4F386475" w14:textId="77777777" w:rsidR="00EF217A" w:rsidRPr="00D42C58" w:rsidRDefault="00EF217A" w:rsidP="00EF217A">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Pr>
              <w:rFonts w:cs="Arial"/>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Pr>
              <w:rFonts w:cs="Arial"/>
              <w:sz w:val="20"/>
              <w:szCs w:val="20"/>
            </w:rPr>
            <w:t>7</w:t>
          </w:r>
          <w:r w:rsidRPr="008F2535">
            <w:rPr>
              <w:rFonts w:cs="Arial"/>
              <w:sz w:val="20"/>
              <w:szCs w:val="20"/>
            </w:rPr>
            <w:fldChar w:fldCharType="end"/>
          </w:r>
        </w:p>
      </w:tc>
    </w:tr>
  </w:tbl>
  <w:p w14:paraId="543DDA7C" w14:textId="10CFE335" w:rsidR="00624927" w:rsidRPr="00EF217A" w:rsidRDefault="00624927" w:rsidP="00EF21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A2948D" w14:textId="77777777" w:rsidR="00C00EA9" w:rsidRDefault="00C00EA9" w:rsidP="00E93479">
      <w:pPr>
        <w:spacing w:after="0" w:line="240" w:lineRule="auto"/>
      </w:pPr>
      <w:r>
        <w:separator/>
      </w:r>
    </w:p>
  </w:footnote>
  <w:footnote w:type="continuationSeparator" w:id="0">
    <w:p w14:paraId="6B7D498E" w14:textId="77777777" w:rsidR="00C00EA9" w:rsidRDefault="00C00EA9" w:rsidP="00E93479">
      <w:pPr>
        <w:spacing w:after="0" w:line="240" w:lineRule="auto"/>
      </w:pPr>
      <w:r>
        <w:continuationSeparator/>
      </w:r>
    </w:p>
  </w:footnote>
  <w:footnote w:type="continuationNotice" w:id="1">
    <w:p w14:paraId="68F06D2E" w14:textId="77777777" w:rsidR="00C00EA9" w:rsidRDefault="00C00E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E25BE" w14:textId="5236FD69" w:rsidR="00E93479" w:rsidRPr="005A3E21" w:rsidRDefault="005A3E21" w:rsidP="005A3E21">
    <w:pPr>
      <w:pStyle w:val="Header"/>
      <w:rPr>
        <w:lang w:val="en-US"/>
      </w:rPr>
    </w:pPr>
    <w:r>
      <w:rPr>
        <w:noProof/>
        <w:lang w:val="en-US"/>
      </w:rPr>
      <mc:AlternateContent>
        <mc:Choice Requires="wps">
          <w:drawing>
            <wp:anchor distT="0" distB="0" distL="114300" distR="114300" simplePos="0" relativeHeight="251658241" behindDoc="0" locked="0" layoutInCell="1" allowOverlap="1" wp14:anchorId="57E948CF" wp14:editId="2B9B2037">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366C698E" w14:textId="77777777" w:rsidR="005A3E21" w:rsidRDefault="005A3E21" w:rsidP="005A3E21">
                          <w:r>
                            <w:rPr>
                              <w:noProof/>
                            </w:rPr>
                            <w:drawing>
                              <wp:inline distT="0" distB="0" distL="0" distR="0" wp14:anchorId="781A42D3" wp14:editId="22829B7B">
                                <wp:extent cx="1774365" cy="441942"/>
                                <wp:effectExtent l="0" t="0" r="0" b="0"/>
                                <wp:docPr id="612146986" name="Picture 612146986"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E948CF" id="_x0000_t202" coordsize="21600,21600" o:spt="202" path="m,l,21600r21600,l21600,xe">
              <v:stroke joinstyle="miter"/>
              <v:path gradientshapeok="t" o:connecttype="rect"/>
            </v:shapetype>
            <v:shape id="Text Box 1342363815" o:spid="_x0000_s1029" type="#_x0000_t202" style="position:absolute;margin-left:100.3pt;margin-top:-71.65pt;width:151.5pt;height:52.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366C698E" w14:textId="77777777" w:rsidR="005A3E21" w:rsidRDefault="005A3E21" w:rsidP="005A3E21">
                    <w:r>
                      <w:rPr>
                        <w:noProof/>
                      </w:rPr>
                      <w:drawing>
                        <wp:inline distT="0" distB="0" distL="0" distR="0" wp14:anchorId="781A42D3" wp14:editId="22829B7B">
                          <wp:extent cx="1774365" cy="441942"/>
                          <wp:effectExtent l="0" t="0" r="0" b="0"/>
                          <wp:docPr id="612146986" name="Picture 612146986"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Pr>
        <w:noProof/>
        <w:lang w:val="en-US"/>
      </w:rPr>
      <mc:AlternateContent>
        <mc:Choice Requires="wps">
          <w:drawing>
            <wp:anchor distT="0" distB="0" distL="114300" distR="114300" simplePos="0" relativeHeight="251658240" behindDoc="0" locked="0" layoutInCell="1" allowOverlap="1" wp14:anchorId="792FB0D9" wp14:editId="35A070FD">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9376DC" w14:textId="4B9182F9" w:rsidR="005A3E21" w:rsidRDefault="00000000" w:rsidP="005A3E21">
                          <w:pPr>
                            <w:pStyle w:val="Title"/>
                            <w:ind w:left="1276"/>
                            <w:rPr>
                              <w:lang w:val="en-US"/>
                            </w:rPr>
                          </w:pPr>
                          <w:sdt>
                            <w:sdtPr>
                              <w:rPr>
                                <w:sz w:val="32"/>
                                <w:szCs w:val="32"/>
                                <w:lang w:val="en-US"/>
                              </w:rPr>
                              <w:alias w:val="Title"/>
                              <w:tag w:val=""/>
                              <w:id w:val="-2066177736"/>
                              <w:dataBinding w:prefixMappings="xmlns:ns0='http://purl.org/dc/elements/1.1/' xmlns:ns1='http://schemas.openxmlformats.org/package/2006/metadata/core-properties' " w:xpath="/ns1:coreProperties[1]/ns0:title[1]" w:storeItemID="{6C3C8BC8-F283-45AE-878A-BAB7291924A1}"/>
                              <w:text/>
                            </w:sdtPr>
                            <w:sdtContent>
                              <w:r w:rsidR="004B68D7">
                                <w:rPr>
                                  <w:sz w:val="32"/>
                                  <w:szCs w:val="32"/>
                                  <w:lang w:val="en-US"/>
                                </w:rPr>
                                <w:t>HEALTH AND SAFETY MANAGEMENT PLAN</w:t>
                              </w:r>
                            </w:sdtContent>
                          </w:sdt>
                          <w:r w:rsidR="005A3E21">
                            <w:rPr>
                              <w:lang w:val="en-US"/>
                            </w:rPr>
                            <w:tab/>
                          </w:r>
                          <w:r w:rsidR="005A3E21">
                            <w:rPr>
                              <w:lang w:val="en-US"/>
                            </w:rPr>
                            <w:tab/>
                          </w:r>
                          <w:r w:rsidR="005A3E21">
                            <w:rPr>
                              <w:lang w:val="en-US"/>
                            </w:rPr>
                            <w:tab/>
                          </w:r>
                          <w:r w:rsidR="005A3E21">
                            <w:rPr>
                              <w:lang w:val="en-US"/>
                            </w:rPr>
                            <w:tab/>
                          </w:r>
                          <w:r w:rsidR="005A3E21">
                            <w:rPr>
                              <w:lang w:val="en-US"/>
                            </w:rPr>
                            <w:tab/>
                          </w:r>
                        </w:p>
                        <w:sdt>
                          <w:sdtPr>
                            <w:rPr>
                              <w:lang w:val="en-US"/>
                            </w:rPr>
                            <w:alias w:val="Subject"/>
                            <w:tag w:val=""/>
                            <w:id w:val="822322035"/>
                            <w:dataBinding w:prefixMappings="xmlns:ns0='http://purl.org/dc/elements/1.1/' xmlns:ns1='http://schemas.openxmlformats.org/package/2006/metadata/core-properties' " w:xpath="/ns1:coreProperties[1]/ns0:subject[1]" w:storeItemID="{6C3C8BC8-F283-45AE-878A-BAB7291924A1}"/>
                            <w:text/>
                          </w:sdtPr>
                          <w:sdtContent>
                            <w:p w14:paraId="3F4379BD" w14:textId="63A58316" w:rsidR="005A3E21" w:rsidRPr="0047510E" w:rsidRDefault="00524090" w:rsidP="005A3E21">
                              <w:pPr>
                                <w:ind w:left="1276"/>
                                <w:rPr>
                                  <w:lang w:val="en-US"/>
                                </w:rPr>
                              </w:pPr>
                              <w:r>
                                <w:rPr>
                                  <w:lang w:val="en-US"/>
                                </w:rPr>
                                <w:t>SS-WHS-PLA-000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FB0D9" id="Rectangle 893922342" o:spid="_x0000_s1030" style="position:absolute;margin-left:0;margin-top:-90.7pt;width:598.45pt;height:87.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079376DC" w14:textId="4B9182F9" w:rsidR="005A3E21" w:rsidRDefault="00000000" w:rsidP="005A3E21">
                    <w:pPr>
                      <w:pStyle w:val="Title"/>
                      <w:ind w:left="1276"/>
                      <w:rPr>
                        <w:lang w:val="en-US"/>
                      </w:rPr>
                    </w:pPr>
                    <w:sdt>
                      <w:sdtPr>
                        <w:rPr>
                          <w:sz w:val="32"/>
                          <w:szCs w:val="32"/>
                          <w:lang w:val="en-US"/>
                        </w:rPr>
                        <w:alias w:val="Title"/>
                        <w:tag w:val=""/>
                        <w:id w:val="-2066177736"/>
                        <w:dataBinding w:prefixMappings="xmlns:ns0='http://purl.org/dc/elements/1.1/' xmlns:ns1='http://schemas.openxmlformats.org/package/2006/metadata/core-properties' " w:xpath="/ns1:coreProperties[1]/ns0:title[1]" w:storeItemID="{6C3C8BC8-F283-45AE-878A-BAB7291924A1}"/>
                        <w:text/>
                      </w:sdtPr>
                      <w:sdtContent>
                        <w:r w:rsidR="004B68D7">
                          <w:rPr>
                            <w:sz w:val="32"/>
                            <w:szCs w:val="32"/>
                            <w:lang w:val="en-US"/>
                          </w:rPr>
                          <w:t>HEALTH AND SAFETY MANAGEMENT PLAN</w:t>
                        </w:r>
                      </w:sdtContent>
                    </w:sdt>
                    <w:r w:rsidR="005A3E21">
                      <w:rPr>
                        <w:lang w:val="en-US"/>
                      </w:rPr>
                      <w:tab/>
                    </w:r>
                    <w:r w:rsidR="005A3E21">
                      <w:rPr>
                        <w:lang w:val="en-US"/>
                      </w:rPr>
                      <w:tab/>
                    </w:r>
                    <w:r w:rsidR="005A3E21">
                      <w:rPr>
                        <w:lang w:val="en-US"/>
                      </w:rPr>
                      <w:tab/>
                    </w:r>
                    <w:r w:rsidR="005A3E21">
                      <w:rPr>
                        <w:lang w:val="en-US"/>
                      </w:rPr>
                      <w:tab/>
                    </w:r>
                    <w:r w:rsidR="005A3E21">
                      <w:rPr>
                        <w:lang w:val="en-US"/>
                      </w:rPr>
                      <w:tab/>
                    </w:r>
                  </w:p>
                  <w:sdt>
                    <w:sdtPr>
                      <w:rPr>
                        <w:lang w:val="en-US"/>
                      </w:rPr>
                      <w:alias w:val="Subject"/>
                      <w:tag w:val=""/>
                      <w:id w:val="822322035"/>
                      <w:dataBinding w:prefixMappings="xmlns:ns0='http://purl.org/dc/elements/1.1/' xmlns:ns1='http://schemas.openxmlformats.org/package/2006/metadata/core-properties' " w:xpath="/ns1:coreProperties[1]/ns0:subject[1]" w:storeItemID="{6C3C8BC8-F283-45AE-878A-BAB7291924A1}"/>
                      <w:text/>
                    </w:sdtPr>
                    <w:sdtContent>
                      <w:p w14:paraId="3F4379BD" w14:textId="63A58316" w:rsidR="005A3E21" w:rsidRPr="0047510E" w:rsidRDefault="00524090" w:rsidP="005A3E21">
                        <w:pPr>
                          <w:ind w:left="1276"/>
                          <w:rPr>
                            <w:lang w:val="en-US"/>
                          </w:rPr>
                        </w:pPr>
                        <w:r>
                          <w:rPr>
                            <w:lang w:val="en-US"/>
                          </w:rPr>
                          <w:t>SS-WHS-PLA-000</w:t>
                        </w:r>
                      </w:p>
                    </w:sdtContent>
                  </w:sdt>
                </w:txbxContent>
              </v:textbox>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14C6F" w14:textId="77777777" w:rsidR="00A64CF1" w:rsidRDefault="00A64CF1">
    <w:pPr>
      <w:pStyle w:val="Header"/>
    </w:pPr>
  </w:p>
  <w:p w14:paraId="77DE9A00" w14:textId="77777777" w:rsidR="00A64CF1" w:rsidRDefault="00A64C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1359A"/>
    <w:multiLevelType w:val="hybridMultilevel"/>
    <w:tmpl w:val="2F508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9756C4"/>
    <w:multiLevelType w:val="hybridMultilevel"/>
    <w:tmpl w:val="D4C88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993A7B"/>
    <w:multiLevelType w:val="hybridMultilevel"/>
    <w:tmpl w:val="A008D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B1252A"/>
    <w:multiLevelType w:val="hybridMultilevel"/>
    <w:tmpl w:val="CB9CB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1B0E26"/>
    <w:multiLevelType w:val="hybridMultilevel"/>
    <w:tmpl w:val="104ED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656558"/>
    <w:multiLevelType w:val="hybridMultilevel"/>
    <w:tmpl w:val="5C1E5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242B95"/>
    <w:multiLevelType w:val="hybridMultilevel"/>
    <w:tmpl w:val="59105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AD3A43"/>
    <w:multiLevelType w:val="hybridMultilevel"/>
    <w:tmpl w:val="A830E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3A126B"/>
    <w:multiLevelType w:val="hybridMultilevel"/>
    <w:tmpl w:val="978E8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587222"/>
    <w:multiLevelType w:val="hybridMultilevel"/>
    <w:tmpl w:val="82C8D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8A5B77"/>
    <w:multiLevelType w:val="hybridMultilevel"/>
    <w:tmpl w:val="6BF2B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9D7476"/>
    <w:multiLevelType w:val="hybridMultilevel"/>
    <w:tmpl w:val="26EC8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AA41DF"/>
    <w:multiLevelType w:val="hybridMultilevel"/>
    <w:tmpl w:val="773C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17D69E7"/>
    <w:multiLevelType w:val="hybridMultilevel"/>
    <w:tmpl w:val="13B68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2810C5"/>
    <w:multiLevelType w:val="hybridMultilevel"/>
    <w:tmpl w:val="FA1A6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7D13E8"/>
    <w:multiLevelType w:val="hybridMultilevel"/>
    <w:tmpl w:val="AAF2B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9FD0E45"/>
    <w:multiLevelType w:val="hybridMultilevel"/>
    <w:tmpl w:val="29AE7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C50F73"/>
    <w:multiLevelType w:val="hybridMultilevel"/>
    <w:tmpl w:val="C22A6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A31BD4"/>
    <w:multiLevelType w:val="hybridMultilevel"/>
    <w:tmpl w:val="80BE5F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2CEF194B"/>
    <w:multiLevelType w:val="hybridMultilevel"/>
    <w:tmpl w:val="60D40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205B00"/>
    <w:multiLevelType w:val="hybridMultilevel"/>
    <w:tmpl w:val="4C3C2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DA36E2"/>
    <w:multiLevelType w:val="hybridMultilevel"/>
    <w:tmpl w:val="5F280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75789"/>
    <w:multiLevelType w:val="hybridMultilevel"/>
    <w:tmpl w:val="EBD4E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7C67B7"/>
    <w:multiLevelType w:val="hybridMultilevel"/>
    <w:tmpl w:val="662E7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6570EB"/>
    <w:multiLevelType w:val="hybridMultilevel"/>
    <w:tmpl w:val="4A0AB7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58F3038"/>
    <w:multiLevelType w:val="hybridMultilevel"/>
    <w:tmpl w:val="2B501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3913C0"/>
    <w:multiLevelType w:val="hybridMultilevel"/>
    <w:tmpl w:val="E1426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CB203D"/>
    <w:multiLevelType w:val="hybridMultilevel"/>
    <w:tmpl w:val="E5C20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5425BC"/>
    <w:multiLevelType w:val="hybridMultilevel"/>
    <w:tmpl w:val="A18CF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A37F6F"/>
    <w:multiLevelType w:val="hybridMultilevel"/>
    <w:tmpl w:val="534AAD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9585BB9"/>
    <w:multiLevelType w:val="hybridMultilevel"/>
    <w:tmpl w:val="1486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E5003F"/>
    <w:multiLevelType w:val="hybridMultilevel"/>
    <w:tmpl w:val="46823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B435BED"/>
    <w:multiLevelType w:val="hybridMultilevel"/>
    <w:tmpl w:val="D6540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C771C7"/>
    <w:multiLevelType w:val="hybridMultilevel"/>
    <w:tmpl w:val="6B261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967AA5"/>
    <w:multiLevelType w:val="hybridMultilevel"/>
    <w:tmpl w:val="DF10F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4840EE"/>
    <w:multiLevelType w:val="hybridMultilevel"/>
    <w:tmpl w:val="47DAD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CC4658"/>
    <w:multiLevelType w:val="hybridMultilevel"/>
    <w:tmpl w:val="DD140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D0722E"/>
    <w:multiLevelType w:val="hybridMultilevel"/>
    <w:tmpl w:val="5420B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9412254"/>
    <w:multiLevelType w:val="hybridMultilevel"/>
    <w:tmpl w:val="74A8B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48860D7"/>
    <w:multiLevelType w:val="hybridMultilevel"/>
    <w:tmpl w:val="C51C6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190298"/>
    <w:multiLevelType w:val="hybridMultilevel"/>
    <w:tmpl w:val="6A48E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0778170">
    <w:abstractNumId w:val="17"/>
  </w:num>
  <w:num w:numId="2" w16cid:durableId="1804158746">
    <w:abstractNumId w:val="3"/>
  </w:num>
  <w:num w:numId="3" w16cid:durableId="1788427701">
    <w:abstractNumId w:val="8"/>
  </w:num>
  <w:num w:numId="4" w16cid:durableId="935598763">
    <w:abstractNumId w:val="31"/>
  </w:num>
  <w:num w:numId="5" w16cid:durableId="1890217703">
    <w:abstractNumId w:val="34"/>
  </w:num>
  <w:num w:numId="6" w16cid:durableId="1409617223">
    <w:abstractNumId w:val="6"/>
  </w:num>
  <w:num w:numId="7" w16cid:durableId="1026058355">
    <w:abstractNumId w:val="30"/>
  </w:num>
  <w:num w:numId="8" w16cid:durableId="1247426043">
    <w:abstractNumId w:val="16"/>
  </w:num>
  <w:num w:numId="9" w16cid:durableId="1944193158">
    <w:abstractNumId w:val="22"/>
  </w:num>
  <w:num w:numId="10" w16cid:durableId="85000650">
    <w:abstractNumId w:val="23"/>
  </w:num>
  <w:num w:numId="11" w16cid:durableId="1770155716">
    <w:abstractNumId w:val="12"/>
  </w:num>
  <w:num w:numId="12" w16cid:durableId="508251657">
    <w:abstractNumId w:val="39"/>
  </w:num>
  <w:num w:numId="13" w16cid:durableId="1279411603">
    <w:abstractNumId w:val="32"/>
  </w:num>
  <w:num w:numId="14" w16cid:durableId="1664502726">
    <w:abstractNumId w:val="13"/>
  </w:num>
  <w:num w:numId="15" w16cid:durableId="1903632474">
    <w:abstractNumId w:val="35"/>
  </w:num>
  <w:num w:numId="16" w16cid:durableId="1813015085">
    <w:abstractNumId w:val="7"/>
  </w:num>
  <w:num w:numId="17" w16cid:durableId="1291939657">
    <w:abstractNumId w:val="1"/>
  </w:num>
  <w:num w:numId="18" w16cid:durableId="144276012">
    <w:abstractNumId w:val="25"/>
  </w:num>
  <w:num w:numId="19" w16cid:durableId="1096171361">
    <w:abstractNumId w:val="10"/>
  </w:num>
  <w:num w:numId="20" w16cid:durableId="921917290">
    <w:abstractNumId w:val="28"/>
  </w:num>
  <w:num w:numId="21" w16cid:durableId="1449665023">
    <w:abstractNumId w:val="38"/>
  </w:num>
  <w:num w:numId="22" w16cid:durableId="98646583">
    <w:abstractNumId w:val="9"/>
  </w:num>
  <w:num w:numId="23" w16cid:durableId="1453288127">
    <w:abstractNumId w:val="0"/>
  </w:num>
  <w:num w:numId="24" w16cid:durableId="169687559">
    <w:abstractNumId w:val="33"/>
  </w:num>
  <w:num w:numId="25" w16cid:durableId="8146922">
    <w:abstractNumId w:val="40"/>
  </w:num>
  <w:num w:numId="26" w16cid:durableId="587151385">
    <w:abstractNumId w:val="36"/>
  </w:num>
  <w:num w:numId="27" w16cid:durableId="706300313">
    <w:abstractNumId w:val="26"/>
  </w:num>
  <w:num w:numId="28" w16cid:durableId="490295471">
    <w:abstractNumId w:val="2"/>
  </w:num>
  <w:num w:numId="29" w16cid:durableId="760683559">
    <w:abstractNumId w:val="21"/>
  </w:num>
  <w:num w:numId="30" w16cid:durableId="688220862">
    <w:abstractNumId w:val="27"/>
  </w:num>
  <w:num w:numId="31" w16cid:durableId="382019764">
    <w:abstractNumId w:val="18"/>
  </w:num>
  <w:num w:numId="32" w16cid:durableId="1655454972">
    <w:abstractNumId w:val="24"/>
  </w:num>
  <w:num w:numId="33" w16cid:durableId="1041440791">
    <w:abstractNumId w:val="29"/>
  </w:num>
  <w:num w:numId="34" w16cid:durableId="1409309886">
    <w:abstractNumId w:val="15"/>
  </w:num>
  <w:num w:numId="35" w16cid:durableId="1351562546">
    <w:abstractNumId w:val="4"/>
  </w:num>
  <w:num w:numId="36" w16cid:durableId="1083260946">
    <w:abstractNumId w:val="19"/>
  </w:num>
  <w:num w:numId="37" w16cid:durableId="2004820522">
    <w:abstractNumId w:val="37"/>
  </w:num>
  <w:num w:numId="38" w16cid:durableId="355086523">
    <w:abstractNumId w:val="14"/>
  </w:num>
  <w:num w:numId="39" w16cid:durableId="309331171">
    <w:abstractNumId w:val="20"/>
  </w:num>
  <w:num w:numId="40" w16cid:durableId="1778259489">
    <w:abstractNumId w:val="11"/>
  </w:num>
  <w:num w:numId="41" w16cid:durableId="910965196">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59"/>
    <w:rsid w:val="0000059E"/>
    <w:rsid w:val="00002860"/>
    <w:rsid w:val="00005061"/>
    <w:rsid w:val="000052A5"/>
    <w:rsid w:val="0000668C"/>
    <w:rsid w:val="000100AE"/>
    <w:rsid w:val="000101D4"/>
    <w:rsid w:val="0001091E"/>
    <w:rsid w:val="00014B7A"/>
    <w:rsid w:val="00024B83"/>
    <w:rsid w:val="000306D9"/>
    <w:rsid w:val="000311F7"/>
    <w:rsid w:val="000339F3"/>
    <w:rsid w:val="00037593"/>
    <w:rsid w:val="000436FB"/>
    <w:rsid w:val="000448E8"/>
    <w:rsid w:val="00050E1E"/>
    <w:rsid w:val="00051008"/>
    <w:rsid w:val="00053492"/>
    <w:rsid w:val="00065562"/>
    <w:rsid w:val="00066E76"/>
    <w:rsid w:val="00071AC6"/>
    <w:rsid w:val="00073169"/>
    <w:rsid w:val="00075862"/>
    <w:rsid w:val="0007744C"/>
    <w:rsid w:val="00077F76"/>
    <w:rsid w:val="00084673"/>
    <w:rsid w:val="00086046"/>
    <w:rsid w:val="00092DE3"/>
    <w:rsid w:val="0009355F"/>
    <w:rsid w:val="0009551A"/>
    <w:rsid w:val="000A1593"/>
    <w:rsid w:val="000A42FF"/>
    <w:rsid w:val="000A6F6E"/>
    <w:rsid w:val="000B25B6"/>
    <w:rsid w:val="000C338A"/>
    <w:rsid w:val="000C6C4E"/>
    <w:rsid w:val="000D0C1C"/>
    <w:rsid w:val="000D27A7"/>
    <w:rsid w:val="000D3E99"/>
    <w:rsid w:val="000E1613"/>
    <w:rsid w:val="000E72DF"/>
    <w:rsid w:val="000F0071"/>
    <w:rsid w:val="000F535F"/>
    <w:rsid w:val="0010024B"/>
    <w:rsid w:val="00100815"/>
    <w:rsid w:val="00103E57"/>
    <w:rsid w:val="00104003"/>
    <w:rsid w:val="00110221"/>
    <w:rsid w:val="00111681"/>
    <w:rsid w:val="00113959"/>
    <w:rsid w:val="00116AF5"/>
    <w:rsid w:val="001213DD"/>
    <w:rsid w:val="00121F73"/>
    <w:rsid w:val="00122451"/>
    <w:rsid w:val="00127E5E"/>
    <w:rsid w:val="00130915"/>
    <w:rsid w:val="001353A1"/>
    <w:rsid w:val="001357C9"/>
    <w:rsid w:val="0014490B"/>
    <w:rsid w:val="0014661B"/>
    <w:rsid w:val="00146F1A"/>
    <w:rsid w:val="001507A0"/>
    <w:rsid w:val="001524B3"/>
    <w:rsid w:val="001545ED"/>
    <w:rsid w:val="0016129B"/>
    <w:rsid w:val="00161DE9"/>
    <w:rsid w:val="0016603E"/>
    <w:rsid w:val="00176367"/>
    <w:rsid w:val="00177BBD"/>
    <w:rsid w:val="00181DE9"/>
    <w:rsid w:val="00183121"/>
    <w:rsid w:val="00184E75"/>
    <w:rsid w:val="00187F16"/>
    <w:rsid w:val="001918B7"/>
    <w:rsid w:val="00192F51"/>
    <w:rsid w:val="0019666A"/>
    <w:rsid w:val="001A266F"/>
    <w:rsid w:val="001A359A"/>
    <w:rsid w:val="001A37AB"/>
    <w:rsid w:val="001A6D02"/>
    <w:rsid w:val="001A7ED9"/>
    <w:rsid w:val="001B1404"/>
    <w:rsid w:val="001B74EB"/>
    <w:rsid w:val="001B7F8E"/>
    <w:rsid w:val="001C0911"/>
    <w:rsid w:val="001C15BB"/>
    <w:rsid w:val="001C3286"/>
    <w:rsid w:val="001C3309"/>
    <w:rsid w:val="001C4EB0"/>
    <w:rsid w:val="001C5244"/>
    <w:rsid w:val="001C723E"/>
    <w:rsid w:val="001D050F"/>
    <w:rsid w:val="001D36BD"/>
    <w:rsid w:val="001E1071"/>
    <w:rsid w:val="001E1E71"/>
    <w:rsid w:val="001E4609"/>
    <w:rsid w:val="001E5F31"/>
    <w:rsid w:val="001E69AF"/>
    <w:rsid w:val="001E789A"/>
    <w:rsid w:val="001F2A78"/>
    <w:rsid w:val="001F2F04"/>
    <w:rsid w:val="001F4CD7"/>
    <w:rsid w:val="001F5E6C"/>
    <w:rsid w:val="001F625D"/>
    <w:rsid w:val="001F665E"/>
    <w:rsid w:val="0020037E"/>
    <w:rsid w:val="00200682"/>
    <w:rsid w:val="00200769"/>
    <w:rsid w:val="002012C7"/>
    <w:rsid w:val="002033E1"/>
    <w:rsid w:val="00206080"/>
    <w:rsid w:val="002062D2"/>
    <w:rsid w:val="00206678"/>
    <w:rsid w:val="00212507"/>
    <w:rsid w:val="00212703"/>
    <w:rsid w:val="00213A99"/>
    <w:rsid w:val="00216D5B"/>
    <w:rsid w:val="002201A1"/>
    <w:rsid w:val="0022143C"/>
    <w:rsid w:val="002235AD"/>
    <w:rsid w:val="002235C6"/>
    <w:rsid w:val="00223BE9"/>
    <w:rsid w:val="0022481A"/>
    <w:rsid w:val="00230E0C"/>
    <w:rsid w:val="00233586"/>
    <w:rsid w:val="002362B9"/>
    <w:rsid w:val="0023733A"/>
    <w:rsid w:val="00240091"/>
    <w:rsid w:val="00241E9B"/>
    <w:rsid w:val="002446C4"/>
    <w:rsid w:val="00261E31"/>
    <w:rsid w:val="002753D9"/>
    <w:rsid w:val="00276C7F"/>
    <w:rsid w:val="00280FAA"/>
    <w:rsid w:val="00283699"/>
    <w:rsid w:val="00285011"/>
    <w:rsid w:val="002912DE"/>
    <w:rsid w:val="00292018"/>
    <w:rsid w:val="00295874"/>
    <w:rsid w:val="00295BFE"/>
    <w:rsid w:val="00295D54"/>
    <w:rsid w:val="00295E58"/>
    <w:rsid w:val="002978D0"/>
    <w:rsid w:val="002A4452"/>
    <w:rsid w:val="002A48C8"/>
    <w:rsid w:val="002A5406"/>
    <w:rsid w:val="002A6F64"/>
    <w:rsid w:val="002B2597"/>
    <w:rsid w:val="002C0B55"/>
    <w:rsid w:val="002C18B7"/>
    <w:rsid w:val="002C1ED8"/>
    <w:rsid w:val="002C4A93"/>
    <w:rsid w:val="002C614C"/>
    <w:rsid w:val="002C733C"/>
    <w:rsid w:val="002D03C3"/>
    <w:rsid w:val="002D71E5"/>
    <w:rsid w:val="002E0E4D"/>
    <w:rsid w:val="002E342A"/>
    <w:rsid w:val="002E675C"/>
    <w:rsid w:val="002E79AC"/>
    <w:rsid w:val="002F15F1"/>
    <w:rsid w:val="002F176B"/>
    <w:rsid w:val="002F434D"/>
    <w:rsid w:val="002F4796"/>
    <w:rsid w:val="002F5611"/>
    <w:rsid w:val="002F69D5"/>
    <w:rsid w:val="002F6B60"/>
    <w:rsid w:val="002F7229"/>
    <w:rsid w:val="003013CD"/>
    <w:rsid w:val="003075D0"/>
    <w:rsid w:val="003111EF"/>
    <w:rsid w:val="00313A8D"/>
    <w:rsid w:val="00320D5B"/>
    <w:rsid w:val="003374D9"/>
    <w:rsid w:val="003377B0"/>
    <w:rsid w:val="003438F4"/>
    <w:rsid w:val="00345228"/>
    <w:rsid w:val="00350ECD"/>
    <w:rsid w:val="00351C40"/>
    <w:rsid w:val="00355765"/>
    <w:rsid w:val="003559A2"/>
    <w:rsid w:val="00360621"/>
    <w:rsid w:val="003624CE"/>
    <w:rsid w:val="00363E78"/>
    <w:rsid w:val="003640D8"/>
    <w:rsid w:val="003755B5"/>
    <w:rsid w:val="00377737"/>
    <w:rsid w:val="0037780A"/>
    <w:rsid w:val="00377A39"/>
    <w:rsid w:val="00381FEC"/>
    <w:rsid w:val="00382D54"/>
    <w:rsid w:val="003839D0"/>
    <w:rsid w:val="00383DB5"/>
    <w:rsid w:val="00384BEC"/>
    <w:rsid w:val="00384E9D"/>
    <w:rsid w:val="003862F6"/>
    <w:rsid w:val="00386A7C"/>
    <w:rsid w:val="00386F5C"/>
    <w:rsid w:val="00386F90"/>
    <w:rsid w:val="00387C31"/>
    <w:rsid w:val="00393AC1"/>
    <w:rsid w:val="003A29C7"/>
    <w:rsid w:val="003A3CE1"/>
    <w:rsid w:val="003A42A1"/>
    <w:rsid w:val="003A53CC"/>
    <w:rsid w:val="003B580A"/>
    <w:rsid w:val="003B60DE"/>
    <w:rsid w:val="003C00FE"/>
    <w:rsid w:val="003C2EA9"/>
    <w:rsid w:val="003C73FE"/>
    <w:rsid w:val="003D3479"/>
    <w:rsid w:val="003D3DF4"/>
    <w:rsid w:val="003D4AA1"/>
    <w:rsid w:val="003D50BB"/>
    <w:rsid w:val="003D6963"/>
    <w:rsid w:val="003E285E"/>
    <w:rsid w:val="003E4E27"/>
    <w:rsid w:val="003E6DE4"/>
    <w:rsid w:val="003F0857"/>
    <w:rsid w:val="003F0F8E"/>
    <w:rsid w:val="003F23ED"/>
    <w:rsid w:val="003F4B74"/>
    <w:rsid w:val="003F61E3"/>
    <w:rsid w:val="003F63D0"/>
    <w:rsid w:val="004001E0"/>
    <w:rsid w:val="00403E0F"/>
    <w:rsid w:val="00404B59"/>
    <w:rsid w:val="00404DCA"/>
    <w:rsid w:val="004062F2"/>
    <w:rsid w:val="00415C73"/>
    <w:rsid w:val="00423822"/>
    <w:rsid w:val="00430496"/>
    <w:rsid w:val="004326B3"/>
    <w:rsid w:val="004341EF"/>
    <w:rsid w:val="00434604"/>
    <w:rsid w:val="00435C05"/>
    <w:rsid w:val="00453CB2"/>
    <w:rsid w:val="00454F27"/>
    <w:rsid w:val="004602D9"/>
    <w:rsid w:val="004617A7"/>
    <w:rsid w:val="00461874"/>
    <w:rsid w:val="004623B5"/>
    <w:rsid w:val="00463D37"/>
    <w:rsid w:val="00463D4C"/>
    <w:rsid w:val="00466C94"/>
    <w:rsid w:val="00466EEB"/>
    <w:rsid w:val="004851FC"/>
    <w:rsid w:val="00487E02"/>
    <w:rsid w:val="004A0338"/>
    <w:rsid w:val="004A27DB"/>
    <w:rsid w:val="004A320C"/>
    <w:rsid w:val="004B2FAA"/>
    <w:rsid w:val="004B44CA"/>
    <w:rsid w:val="004B46E0"/>
    <w:rsid w:val="004B57BB"/>
    <w:rsid w:val="004B6114"/>
    <w:rsid w:val="004B68D7"/>
    <w:rsid w:val="004B6A58"/>
    <w:rsid w:val="004C0589"/>
    <w:rsid w:val="004C6E0C"/>
    <w:rsid w:val="004D1BDC"/>
    <w:rsid w:val="004E255E"/>
    <w:rsid w:val="004E40B1"/>
    <w:rsid w:val="004E680F"/>
    <w:rsid w:val="004F1BD6"/>
    <w:rsid w:val="004F363F"/>
    <w:rsid w:val="004F71C5"/>
    <w:rsid w:val="004F7C73"/>
    <w:rsid w:val="00500E42"/>
    <w:rsid w:val="00502DD0"/>
    <w:rsid w:val="005066C8"/>
    <w:rsid w:val="00512A1C"/>
    <w:rsid w:val="005141AA"/>
    <w:rsid w:val="005157D2"/>
    <w:rsid w:val="00515AEB"/>
    <w:rsid w:val="00516913"/>
    <w:rsid w:val="00517303"/>
    <w:rsid w:val="0052300B"/>
    <w:rsid w:val="00524090"/>
    <w:rsid w:val="00524599"/>
    <w:rsid w:val="0053103B"/>
    <w:rsid w:val="00531204"/>
    <w:rsid w:val="00532F85"/>
    <w:rsid w:val="0054160B"/>
    <w:rsid w:val="00543F78"/>
    <w:rsid w:val="00545159"/>
    <w:rsid w:val="00547DA5"/>
    <w:rsid w:val="005550FD"/>
    <w:rsid w:val="00556B7B"/>
    <w:rsid w:val="00562138"/>
    <w:rsid w:val="00562752"/>
    <w:rsid w:val="00564636"/>
    <w:rsid w:val="005702C3"/>
    <w:rsid w:val="005704B4"/>
    <w:rsid w:val="00572181"/>
    <w:rsid w:val="005724CB"/>
    <w:rsid w:val="00575488"/>
    <w:rsid w:val="0057619F"/>
    <w:rsid w:val="00580D12"/>
    <w:rsid w:val="00584E43"/>
    <w:rsid w:val="00585000"/>
    <w:rsid w:val="00585F92"/>
    <w:rsid w:val="00595D16"/>
    <w:rsid w:val="005A0D98"/>
    <w:rsid w:val="005A15EB"/>
    <w:rsid w:val="005A16F4"/>
    <w:rsid w:val="005A3E21"/>
    <w:rsid w:val="005A52FA"/>
    <w:rsid w:val="005A5B3A"/>
    <w:rsid w:val="005B4BC7"/>
    <w:rsid w:val="005C0D9D"/>
    <w:rsid w:val="005C0EC1"/>
    <w:rsid w:val="005C24D1"/>
    <w:rsid w:val="005C5316"/>
    <w:rsid w:val="005D5412"/>
    <w:rsid w:val="005D5DC3"/>
    <w:rsid w:val="005E14D9"/>
    <w:rsid w:val="005E2FC3"/>
    <w:rsid w:val="005E4FB0"/>
    <w:rsid w:val="005F0164"/>
    <w:rsid w:val="005F551F"/>
    <w:rsid w:val="005F6473"/>
    <w:rsid w:val="006013B0"/>
    <w:rsid w:val="006076EF"/>
    <w:rsid w:val="00607FE4"/>
    <w:rsid w:val="006115AA"/>
    <w:rsid w:val="00612AF7"/>
    <w:rsid w:val="00613E07"/>
    <w:rsid w:val="0061597F"/>
    <w:rsid w:val="0061678E"/>
    <w:rsid w:val="00620EDB"/>
    <w:rsid w:val="00624927"/>
    <w:rsid w:val="00630CCF"/>
    <w:rsid w:val="00634381"/>
    <w:rsid w:val="00637A5A"/>
    <w:rsid w:val="00640649"/>
    <w:rsid w:val="00641F80"/>
    <w:rsid w:val="006420F2"/>
    <w:rsid w:val="00642373"/>
    <w:rsid w:val="006435B3"/>
    <w:rsid w:val="006440A9"/>
    <w:rsid w:val="006446BE"/>
    <w:rsid w:val="006459F4"/>
    <w:rsid w:val="00646915"/>
    <w:rsid w:val="00647EC7"/>
    <w:rsid w:val="006556F9"/>
    <w:rsid w:val="00662508"/>
    <w:rsid w:val="00662C88"/>
    <w:rsid w:val="00663EAF"/>
    <w:rsid w:val="00664D5F"/>
    <w:rsid w:val="00666B80"/>
    <w:rsid w:val="00670BA2"/>
    <w:rsid w:val="00671AE8"/>
    <w:rsid w:val="00676636"/>
    <w:rsid w:val="00676969"/>
    <w:rsid w:val="00680DE2"/>
    <w:rsid w:val="00681BB5"/>
    <w:rsid w:val="00686C94"/>
    <w:rsid w:val="006904F5"/>
    <w:rsid w:val="0069409C"/>
    <w:rsid w:val="00695381"/>
    <w:rsid w:val="006979A4"/>
    <w:rsid w:val="006A33A8"/>
    <w:rsid w:val="006A3CA6"/>
    <w:rsid w:val="006B1951"/>
    <w:rsid w:val="006B411C"/>
    <w:rsid w:val="006B6F52"/>
    <w:rsid w:val="006C007A"/>
    <w:rsid w:val="006C0B27"/>
    <w:rsid w:val="006C7F57"/>
    <w:rsid w:val="006D1258"/>
    <w:rsid w:val="006D1277"/>
    <w:rsid w:val="006D559C"/>
    <w:rsid w:val="006E16DF"/>
    <w:rsid w:val="006E3AAE"/>
    <w:rsid w:val="006E77E0"/>
    <w:rsid w:val="006E7834"/>
    <w:rsid w:val="006F4886"/>
    <w:rsid w:val="006F4E6C"/>
    <w:rsid w:val="006F7304"/>
    <w:rsid w:val="007004A2"/>
    <w:rsid w:val="00702300"/>
    <w:rsid w:val="00702D26"/>
    <w:rsid w:val="00702FEB"/>
    <w:rsid w:val="00704CBA"/>
    <w:rsid w:val="00707A70"/>
    <w:rsid w:val="007130FA"/>
    <w:rsid w:val="00716B0D"/>
    <w:rsid w:val="007258AD"/>
    <w:rsid w:val="00726A38"/>
    <w:rsid w:val="00727AC7"/>
    <w:rsid w:val="00733617"/>
    <w:rsid w:val="00741FD3"/>
    <w:rsid w:val="00744871"/>
    <w:rsid w:val="00747319"/>
    <w:rsid w:val="007474FB"/>
    <w:rsid w:val="00750C44"/>
    <w:rsid w:val="007515B7"/>
    <w:rsid w:val="00753D1F"/>
    <w:rsid w:val="0075416B"/>
    <w:rsid w:val="00756840"/>
    <w:rsid w:val="00761112"/>
    <w:rsid w:val="00770172"/>
    <w:rsid w:val="007703A3"/>
    <w:rsid w:val="00771068"/>
    <w:rsid w:val="00771D33"/>
    <w:rsid w:val="00773230"/>
    <w:rsid w:val="00787335"/>
    <w:rsid w:val="007902D5"/>
    <w:rsid w:val="00795514"/>
    <w:rsid w:val="0079679F"/>
    <w:rsid w:val="007A3C59"/>
    <w:rsid w:val="007B2A7B"/>
    <w:rsid w:val="007B2DE7"/>
    <w:rsid w:val="007B45C4"/>
    <w:rsid w:val="007B615C"/>
    <w:rsid w:val="007B7750"/>
    <w:rsid w:val="007B7CFB"/>
    <w:rsid w:val="007C0A10"/>
    <w:rsid w:val="007C15BE"/>
    <w:rsid w:val="007C1965"/>
    <w:rsid w:val="007C43AE"/>
    <w:rsid w:val="007C45DD"/>
    <w:rsid w:val="007C744A"/>
    <w:rsid w:val="007E10E3"/>
    <w:rsid w:val="007E38A7"/>
    <w:rsid w:val="007E4FF5"/>
    <w:rsid w:val="007E565F"/>
    <w:rsid w:val="007E5B6D"/>
    <w:rsid w:val="007F174C"/>
    <w:rsid w:val="007F205C"/>
    <w:rsid w:val="007F3F43"/>
    <w:rsid w:val="007F480C"/>
    <w:rsid w:val="007F7858"/>
    <w:rsid w:val="00801BE4"/>
    <w:rsid w:val="008022C1"/>
    <w:rsid w:val="00802A71"/>
    <w:rsid w:val="00803763"/>
    <w:rsid w:val="008041A5"/>
    <w:rsid w:val="00804C8F"/>
    <w:rsid w:val="00804DD7"/>
    <w:rsid w:val="008059AC"/>
    <w:rsid w:val="008060F6"/>
    <w:rsid w:val="008062AA"/>
    <w:rsid w:val="00814ABD"/>
    <w:rsid w:val="00815751"/>
    <w:rsid w:val="00816FD6"/>
    <w:rsid w:val="00817F6C"/>
    <w:rsid w:val="008204F9"/>
    <w:rsid w:val="00823573"/>
    <w:rsid w:val="0082481C"/>
    <w:rsid w:val="008250BC"/>
    <w:rsid w:val="00826CED"/>
    <w:rsid w:val="008273BD"/>
    <w:rsid w:val="0083176C"/>
    <w:rsid w:val="00833471"/>
    <w:rsid w:val="00834102"/>
    <w:rsid w:val="00836820"/>
    <w:rsid w:val="00840013"/>
    <w:rsid w:val="0084341E"/>
    <w:rsid w:val="00843645"/>
    <w:rsid w:val="008538AB"/>
    <w:rsid w:val="00855B34"/>
    <w:rsid w:val="00860A70"/>
    <w:rsid w:val="0086474C"/>
    <w:rsid w:val="00865F40"/>
    <w:rsid w:val="00870BD3"/>
    <w:rsid w:val="00871CBC"/>
    <w:rsid w:val="0087232F"/>
    <w:rsid w:val="00877AA7"/>
    <w:rsid w:val="00877AEF"/>
    <w:rsid w:val="0088118C"/>
    <w:rsid w:val="0088341A"/>
    <w:rsid w:val="0088460F"/>
    <w:rsid w:val="0088563B"/>
    <w:rsid w:val="008859BD"/>
    <w:rsid w:val="00895824"/>
    <w:rsid w:val="0089644E"/>
    <w:rsid w:val="008A098F"/>
    <w:rsid w:val="008A25D5"/>
    <w:rsid w:val="008A6A7D"/>
    <w:rsid w:val="008A7570"/>
    <w:rsid w:val="008B6271"/>
    <w:rsid w:val="008B6770"/>
    <w:rsid w:val="008B7D39"/>
    <w:rsid w:val="008C6388"/>
    <w:rsid w:val="008D06D0"/>
    <w:rsid w:val="008E1E74"/>
    <w:rsid w:val="008F1FDC"/>
    <w:rsid w:val="008F6621"/>
    <w:rsid w:val="009055B9"/>
    <w:rsid w:val="00905F7D"/>
    <w:rsid w:val="009071C2"/>
    <w:rsid w:val="009108C2"/>
    <w:rsid w:val="009130FE"/>
    <w:rsid w:val="0091351D"/>
    <w:rsid w:val="0092422D"/>
    <w:rsid w:val="009267D4"/>
    <w:rsid w:val="0093354F"/>
    <w:rsid w:val="00934F88"/>
    <w:rsid w:val="00942488"/>
    <w:rsid w:val="009509D2"/>
    <w:rsid w:val="00950E8C"/>
    <w:rsid w:val="00952700"/>
    <w:rsid w:val="0095387D"/>
    <w:rsid w:val="00955517"/>
    <w:rsid w:val="00955C0B"/>
    <w:rsid w:val="009564BB"/>
    <w:rsid w:val="00957DFB"/>
    <w:rsid w:val="00962A8D"/>
    <w:rsid w:val="00966AD2"/>
    <w:rsid w:val="009716B7"/>
    <w:rsid w:val="00971D0D"/>
    <w:rsid w:val="009725E1"/>
    <w:rsid w:val="00972644"/>
    <w:rsid w:val="00972E3F"/>
    <w:rsid w:val="00973A92"/>
    <w:rsid w:val="00975495"/>
    <w:rsid w:val="00980EC7"/>
    <w:rsid w:val="00982298"/>
    <w:rsid w:val="009831C9"/>
    <w:rsid w:val="00984A87"/>
    <w:rsid w:val="009854C6"/>
    <w:rsid w:val="00985AC3"/>
    <w:rsid w:val="009910B9"/>
    <w:rsid w:val="009A4B7C"/>
    <w:rsid w:val="009A59C6"/>
    <w:rsid w:val="009B2669"/>
    <w:rsid w:val="009C4B29"/>
    <w:rsid w:val="009C5778"/>
    <w:rsid w:val="009D1F91"/>
    <w:rsid w:val="009D4B3F"/>
    <w:rsid w:val="009D4EFD"/>
    <w:rsid w:val="009D5BD0"/>
    <w:rsid w:val="009D6CB9"/>
    <w:rsid w:val="009E0068"/>
    <w:rsid w:val="009E53BC"/>
    <w:rsid w:val="009E759A"/>
    <w:rsid w:val="009F7872"/>
    <w:rsid w:val="00A00185"/>
    <w:rsid w:val="00A00BF8"/>
    <w:rsid w:val="00A01855"/>
    <w:rsid w:val="00A024EB"/>
    <w:rsid w:val="00A0723A"/>
    <w:rsid w:val="00A115C3"/>
    <w:rsid w:val="00A20092"/>
    <w:rsid w:val="00A20649"/>
    <w:rsid w:val="00A20C1E"/>
    <w:rsid w:val="00A218FC"/>
    <w:rsid w:val="00A313E9"/>
    <w:rsid w:val="00A318C5"/>
    <w:rsid w:val="00A35946"/>
    <w:rsid w:val="00A36519"/>
    <w:rsid w:val="00A36F0E"/>
    <w:rsid w:val="00A409BF"/>
    <w:rsid w:val="00A44336"/>
    <w:rsid w:val="00A45ABC"/>
    <w:rsid w:val="00A52D78"/>
    <w:rsid w:val="00A56CE0"/>
    <w:rsid w:val="00A60B40"/>
    <w:rsid w:val="00A62F20"/>
    <w:rsid w:val="00A64CF1"/>
    <w:rsid w:val="00A64EE4"/>
    <w:rsid w:val="00A65150"/>
    <w:rsid w:val="00A726E5"/>
    <w:rsid w:val="00A75C40"/>
    <w:rsid w:val="00A81435"/>
    <w:rsid w:val="00A829FA"/>
    <w:rsid w:val="00A83E07"/>
    <w:rsid w:val="00A84977"/>
    <w:rsid w:val="00A86DFF"/>
    <w:rsid w:val="00A87122"/>
    <w:rsid w:val="00A8794B"/>
    <w:rsid w:val="00A94137"/>
    <w:rsid w:val="00A96DEE"/>
    <w:rsid w:val="00AA07A0"/>
    <w:rsid w:val="00AA1F08"/>
    <w:rsid w:val="00AA348B"/>
    <w:rsid w:val="00AA45C8"/>
    <w:rsid w:val="00AA5BC1"/>
    <w:rsid w:val="00AA6302"/>
    <w:rsid w:val="00AB2F59"/>
    <w:rsid w:val="00AC2E0D"/>
    <w:rsid w:val="00AC3BF7"/>
    <w:rsid w:val="00AC403D"/>
    <w:rsid w:val="00AC48B4"/>
    <w:rsid w:val="00AC69C3"/>
    <w:rsid w:val="00AC7BC8"/>
    <w:rsid w:val="00AD337C"/>
    <w:rsid w:val="00AD573E"/>
    <w:rsid w:val="00AD6698"/>
    <w:rsid w:val="00AD6E3E"/>
    <w:rsid w:val="00AD6EC0"/>
    <w:rsid w:val="00AE153E"/>
    <w:rsid w:val="00AE1C7B"/>
    <w:rsid w:val="00AE5142"/>
    <w:rsid w:val="00AF3506"/>
    <w:rsid w:val="00AF6F5A"/>
    <w:rsid w:val="00AF7F55"/>
    <w:rsid w:val="00B01934"/>
    <w:rsid w:val="00B0218D"/>
    <w:rsid w:val="00B02880"/>
    <w:rsid w:val="00B03D24"/>
    <w:rsid w:val="00B0608F"/>
    <w:rsid w:val="00B12B4B"/>
    <w:rsid w:val="00B15DC4"/>
    <w:rsid w:val="00B17F57"/>
    <w:rsid w:val="00B22E1E"/>
    <w:rsid w:val="00B26F4B"/>
    <w:rsid w:val="00B3128F"/>
    <w:rsid w:val="00B35919"/>
    <w:rsid w:val="00B41CE2"/>
    <w:rsid w:val="00B42AB3"/>
    <w:rsid w:val="00B45BFD"/>
    <w:rsid w:val="00B47D48"/>
    <w:rsid w:val="00B50097"/>
    <w:rsid w:val="00B5361E"/>
    <w:rsid w:val="00B620C6"/>
    <w:rsid w:val="00B62C5E"/>
    <w:rsid w:val="00B65516"/>
    <w:rsid w:val="00B6608C"/>
    <w:rsid w:val="00B715BB"/>
    <w:rsid w:val="00B72953"/>
    <w:rsid w:val="00B75F0E"/>
    <w:rsid w:val="00B77C33"/>
    <w:rsid w:val="00B80CC8"/>
    <w:rsid w:val="00B85A76"/>
    <w:rsid w:val="00B861C8"/>
    <w:rsid w:val="00B87C93"/>
    <w:rsid w:val="00B905AF"/>
    <w:rsid w:val="00B90F86"/>
    <w:rsid w:val="00B91E22"/>
    <w:rsid w:val="00B94E3C"/>
    <w:rsid w:val="00B95301"/>
    <w:rsid w:val="00B95A47"/>
    <w:rsid w:val="00B961C5"/>
    <w:rsid w:val="00BA31E6"/>
    <w:rsid w:val="00BA780E"/>
    <w:rsid w:val="00BB10A3"/>
    <w:rsid w:val="00BB1CA1"/>
    <w:rsid w:val="00BB5D09"/>
    <w:rsid w:val="00BB6A7D"/>
    <w:rsid w:val="00BB77E3"/>
    <w:rsid w:val="00BC05B3"/>
    <w:rsid w:val="00BC172C"/>
    <w:rsid w:val="00BC41CE"/>
    <w:rsid w:val="00BC4620"/>
    <w:rsid w:val="00BC58A0"/>
    <w:rsid w:val="00BC66B9"/>
    <w:rsid w:val="00BC79D6"/>
    <w:rsid w:val="00BD1B8E"/>
    <w:rsid w:val="00BD2337"/>
    <w:rsid w:val="00BD2836"/>
    <w:rsid w:val="00BD3833"/>
    <w:rsid w:val="00BD3847"/>
    <w:rsid w:val="00BD6539"/>
    <w:rsid w:val="00BE186A"/>
    <w:rsid w:val="00BE2127"/>
    <w:rsid w:val="00BE396A"/>
    <w:rsid w:val="00BE439A"/>
    <w:rsid w:val="00BE68EB"/>
    <w:rsid w:val="00BE6A32"/>
    <w:rsid w:val="00BF0DF5"/>
    <w:rsid w:val="00BF6104"/>
    <w:rsid w:val="00BF69B8"/>
    <w:rsid w:val="00C00EA9"/>
    <w:rsid w:val="00C0344A"/>
    <w:rsid w:val="00C06E7E"/>
    <w:rsid w:val="00C07F7C"/>
    <w:rsid w:val="00C129E0"/>
    <w:rsid w:val="00C138BE"/>
    <w:rsid w:val="00C13FD6"/>
    <w:rsid w:val="00C16005"/>
    <w:rsid w:val="00C173DA"/>
    <w:rsid w:val="00C2660C"/>
    <w:rsid w:val="00C26D8A"/>
    <w:rsid w:val="00C31E50"/>
    <w:rsid w:val="00C33511"/>
    <w:rsid w:val="00C34577"/>
    <w:rsid w:val="00C4163E"/>
    <w:rsid w:val="00C45227"/>
    <w:rsid w:val="00C4691D"/>
    <w:rsid w:val="00C54FC9"/>
    <w:rsid w:val="00C556CD"/>
    <w:rsid w:val="00C55AAC"/>
    <w:rsid w:val="00C575DC"/>
    <w:rsid w:val="00C5768D"/>
    <w:rsid w:val="00C57CE1"/>
    <w:rsid w:val="00C7177B"/>
    <w:rsid w:val="00C71EF3"/>
    <w:rsid w:val="00C77B1C"/>
    <w:rsid w:val="00C86ADF"/>
    <w:rsid w:val="00C86B76"/>
    <w:rsid w:val="00C94378"/>
    <w:rsid w:val="00C96E70"/>
    <w:rsid w:val="00C97B8E"/>
    <w:rsid w:val="00C97F14"/>
    <w:rsid w:val="00CA0DC6"/>
    <w:rsid w:val="00CA16A0"/>
    <w:rsid w:val="00CA2963"/>
    <w:rsid w:val="00CA43DD"/>
    <w:rsid w:val="00CB5344"/>
    <w:rsid w:val="00CB5F4D"/>
    <w:rsid w:val="00CC338C"/>
    <w:rsid w:val="00CC3E8B"/>
    <w:rsid w:val="00CC58FD"/>
    <w:rsid w:val="00CC7CDD"/>
    <w:rsid w:val="00CD04ED"/>
    <w:rsid w:val="00CD3558"/>
    <w:rsid w:val="00CD3E9D"/>
    <w:rsid w:val="00CD5AE3"/>
    <w:rsid w:val="00CD6402"/>
    <w:rsid w:val="00CD6A24"/>
    <w:rsid w:val="00CD701F"/>
    <w:rsid w:val="00CE32EE"/>
    <w:rsid w:val="00CE6304"/>
    <w:rsid w:val="00CF00F9"/>
    <w:rsid w:val="00CF0C40"/>
    <w:rsid w:val="00CF326F"/>
    <w:rsid w:val="00CF5703"/>
    <w:rsid w:val="00CF634B"/>
    <w:rsid w:val="00D00BF8"/>
    <w:rsid w:val="00D01DDD"/>
    <w:rsid w:val="00D025D5"/>
    <w:rsid w:val="00D03E8B"/>
    <w:rsid w:val="00D049FC"/>
    <w:rsid w:val="00D0794A"/>
    <w:rsid w:val="00D10B45"/>
    <w:rsid w:val="00D12F39"/>
    <w:rsid w:val="00D17DC7"/>
    <w:rsid w:val="00D30974"/>
    <w:rsid w:val="00D31159"/>
    <w:rsid w:val="00D3496F"/>
    <w:rsid w:val="00D40318"/>
    <w:rsid w:val="00D4135A"/>
    <w:rsid w:val="00D43395"/>
    <w:rsid w:val="00D439F9"/>
    <w:rsid w:val="00D4732E"/>
    <w:rsid w:val="00D537F2"/>
    <w:rsid w:val="00D54DBA"/>
    <w:rsid w:val="00D62326"/>
    <w:rsid w:val="00D6283A"/>
    <w:rsid w:val="00D6379A"/>
    <w:rsid w:val="00D66D21"/>
    <w:rsid w:val="00D67182"/>
    <w:rsid w:val="00D74113"/>
    <w:rsid w:val="00D76F7A"/>
    <w:rsid w:val="00D77D7F"/>
    <w:rsid w:val="00D84C89"/>
    <w:rsid w:val="00D86CA3"/>
    <w:rsid w:val="00D87DAB"/>
    <w:rsid w:val="00D9164E"/>
    <w:rsid w:val="00D922B3"/>
    <w:rsid w:val="00D923B8"/>
    <w:rsid w:val="00D92ACC"/>
    <w:rsid w:val="00D964AA"/>
    <w:rsid w:val="00D968F0"/>
    <w:rsid w:val="00D97C10"/>
    <w:rsid w:val="00D97EBF"/>
    <w:rsid w:val="00DA0820"/>
    <w:rsid w:val="00DA1DA3"/>
    <w:rsid w:val="00DA231F"/>
    <w:rsid w:val="00DA3362"/>
    <w:rsid w:val="00DA6511"/>
    <w:rsid w:val="00DA6AED"/>
    <w:rsid w:val="00DB0F87"/>
    <w:rsid w:val="00DB182F"/>
    <w:rsid w:val="00DB1BCC"/>
    <w:rsid w:val="00DB2E95"/>
    <w:rsid w:val="00DB706A"/>
    <w:rsid w:val="00DD05FC"/>
    <w:rsid w:val="00DD33A3"/>
    <w:rsid w:val="00DD36EE"/>
    <w:rsid w:val="00DD544B"/>
    <w:rsid w:val="00DD7A3F"/>
    <w:rsid w:val="00DE0C34"/>
    <w:rsid w:val="00DE4B7F"/>
    <w:rsid w:val="00DE5FDF"/>
    <w:rsid w:val="00DE6623"/>
    <w:rsid w:val="00DF43A5"/>
    <w:rsid w:val="00DF6F66"/>
    <w:rsid w:val="00E108A9"/>
    <w:rsid w:val="00E13C8B"/>
    <w:rsid w:val="00E14E35"/>
    <w:rsid w:val="00E1544E"/>
    <w:rsid w:val="00E15B9D"/>
    <w:rsid w:val="00E20A00"/>
    <w:rsid w:val="00E228C7"/>
    <w:rsid w:val="00E2293E"/>
    <w:rsid w:val="00E25D10"/>
    <w:rsid w:val="00E268B2"/>
    <w:rsid w:val="00E27285"/>
    <w:rsid w:val="00E30F57"/>
    <w:rsid w:val="00E35FE5"/>
    <w:rsid w:val="00E3707B"/>
    <w:rsid w:val="00E4247A"/>
    <w:rsid w:val="00E43A9E"/>
    <w:rsid w:val="00E46329"/>
    <w:rsid w:val="00E4722B"/>
    <w:rsid w:val="00E47E18"/>
    <w:rsid w:val="00E5131A"/>
    <w:rsid w:val="00E5638D"/>
    <w:rsid w:val="00E56702"/>
    <w:rsid w:val="00E573E2"/>
    <w:rsid w:val="00E62321"/>
    <w:rsid w:val="00E64B8D"/>
    <w:rsid w:val="00E659AA"/>
    <w:rsid w:val="00E66556"/>
    <w:rsid w:val="00E677B2"/>
    <w:rsid w:val="00E67C5F"/>
    <w:rsid w:val="00E67FB4"/>
    <w:rsid w:val="00E73A29"/>
    <w:rsid w:val="00E7456C"/>
    <w:rsid w:val="00E76ACE"/>
    <w:rsid w:val="00E807CE"/>
    <w:rsid w:val="00E84A47"/>
    <w:rsid w:val="00E87877"/>
    <w:rsid w:val="00E879AC"/>
    <w:rsid w:val="00E91A50"/>
    <w:rsid w:val="00E92441"/>
    <w:rsid w:val="00E93479"/>
    <w:rsid w:val="00E94B7F"/>
    <w:rsid w:val="00EA1D21"/>
    <w:rsid w:val="00EA5A50"/>
    <w:rsid w:val="00EA5C49"/>
    <w:rsid w:val="00EA610D"/>
    <w:rsid w:val="00EA6AF7"/>
    <w:rsid w:val="00EB1CDA"/>
    <w:rsid w:val="00EB3F61"/>
    <w:rsid w:val="00EB7B66"/>
    <w:rsid w:val="00EC64A6"/>
    <w:rsid w:val="00EC7A04"/>
    <w:rsid w:val="00ED1465"/>
    <w:rsid w:val="00ED3104"/>
    <w:rsid w:val="00ED5BBD"/>
    <w:rsid w:val="00EE3A47"/>
    <w:rsid w:val="00EE5507"/>
    <w:rsid w:val="00EE73E3"/>
    <w:rsid w:val="00EF10DF"/>
    <w:rsid w:val="00EF217A"/>
    <w:rsid w:val="00EF3775"/>
    <w:rsid w:val="00EF4A99"/>
    <w:rsid w:val="00EF78CE"/>
    <w:rsid w:val="00F001AE"/>
    <w:rsid w:val="00F04DC1"/>
    <w:rsid w:val="00F05D88"/>
    <w:rsid w:val="00F06583"/>
    <w:rsid w:val="00F06D5B"/>
    <w:rsid w:val="00F13377"/>
    <w:rsid w:val="00F15954"/>
    <w:rsid w:val="00F172B4"/>
    <w:rsid w:val="00F233D9"/>
    <w:rsid w:val="00F23703"/>
    <w:rsid w:val="00F267CA"/>
    <w:rsid w:val="00F27F88"/>
    <w:rsid w:val="00F3074A"/>
    <w:rsid w:val="00F309FE"/>
    <w:rsid w:val="00F3169D"/>
    <w:rsid w:val="00F3499F"/>
    <w:rsid w:val="00F36C85"/>
    <w:rsid w:val="00F40127"/>
    <w:rsid w:val="00F406A1"/>
    <w:rsid w:val="00F40D1E"/>
    <w:rsid w:val="00F41828"/>
    <w:rsid w:val="00F43783"/>
    <w:rsid w:val="00F4588C"/>
    <w:rsid w:val="00F5522F"/>
    <w:rsid w:val="00F55682"/>
    <w:rsid w:val="00F56386"/>
    <w:rsid w:val="00F645B5"/>
    <w:rsid w:val="00F71708"/>
    <w:rsid w:val="00F745E9"/>
    <w:rsid w:val="00F745F7"/>
    <w:rsid w:val="00F74925"/>
    <w:rsid w:val="00F773D9"/>
    <w:rsid w:val="00F80C6F"/>
    <w:rsid w:val="00F81535"/>
    <w:rsid w:val="00F8212E"/>
    <w:rsid w:val="00F840EE"/>
    <w:rsid w:val="00F845CF"/>
    <w:rsid w:val="00F852EF"/>
    <w:rsid w:val="00F852F1"/>
    <w:rsid w:val="00F85658"/>
    <w:rsid w:val="00F9157B"/>
    <w:rsid w:val="00F955CC"/>
    <w:rsid w:val="00FA2340"/>
    <w:rsid w:val="00FB0125"/>
    <w:rsid w:val="00FB3698"/>
    <w:rsid w:val="00FB3E8C"/>
    <w:rsid w:val="00FC44FD"/>
    <w:rsid w:val="00FC4614"/>
    <w:rsid w:val="00FD1D8E"/>
    <w:rsid w:val="00FD2976"/>
    <w:rsid w:val="00FD2D3E"/>
    <w:rsid w:val="00FD53E1"/>
    <w:rsid w:val="00FD6DB9"/>
    <w:rsid w:val="00FD7B9F"/>
    <w:rsid w:val="00FE01B7"/>
    <w:rsid w:val="00FE02DC"/>
    <w:rsid w:val="00FE0616"/>
    <w:rsid w:val="00FE2437"/>
    <w:rsid w:val="00FE2896"/>
    <w:rsid w:val="00FE61E7"/>
    <w:rsid w:val="00FF1646"/>
    <w:rsid w:val="00FF330E"/>
    <w:rsid w:val="00FF4492"/>
    <w:rsid w:val="00FF600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E2C77"/>
  <w15:chartTrackingRefBased/>
  <w15:docId w15:val="{45ECC626-87D3-4A84-BD54-D16F48C19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3C59"/>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7A3C59"/>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7C43AE"/>
    <w:pPr>
      <w:keepNext/>
      <w:keepLines/>
      <w:spacing w:before="40" w:after="0"/>
      <w:outlineLvl w:val="2"/>
    </w:pPr>
    <w:rPr>
      <w:rFonts w:asciiTheme="majorHAnsi" w:eastAsiaTheme="majorEastAsia" w:hAnsiTheme="majorHAnsi" w:cstheme="majorBidi"/>
      <w:color w:val="112740" w:themeColor="accent1" w:themeShade="7F"/>
      <w:sz w:val="24"/>
      <w:szCs w:val="24"/>
    </w:rPr>
  </w:style>
  <w:style w:type="paragraph" w:styleId="Heading4">
    <w:name w:val="heading 4"/>
    <w:basedOn w:val="Normal"/>
    <w:next w:val="Normal"/>
    <w:link w:val="Heading4Char"/>
    <w:uiPriority w:val="9"/>
    <w:unhideWhenUsed/>
    <w:qFormat/>
    <w:rsid w:val="00B26F4B"/>
    <w:pPr>
      <w:keepNext/>
      <w:keepLines/>
      <w:spacing w:before="40" w:after="0"/>
      <w:outlineLvl w:val="3"/>
    </w:pPr>
    <w:rPr>
      <w:rFonts w:asciiTheme="majorHAnsi" w:eastAsiaTheme="majorEastAsia" w:hAnsiTheme="majorHAnsi" w:cstheme="majorBidi"/>
      <w:i/>
      <w:iCs/>
      <w:color w:val="1A3B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3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A3C59"/>
    <w:rPr>
      <w:rFonts w:asciiTheme="majorHAnsi" w:eastAsiaTheme="majorEastAsia" w:hAnsiTheme="majorHAnsi" w:cstheme="majorBidi"/>
      <w:color w:val="1A3B61" w:themeColor="accent1" w:themeShade="BF"/>
      <w:sz w:val="32"/>
      <w:szCs w:val="32"/>
    </w:rPr>
  </w:style>
  <w:style w:type="character" w:customStyle="1" w:styleId="Heading2Char">
    <w:name w:val="Heading 2 Char"/>
    <w:basedOn w:val="DefaultParagraphFont"/>
    <w:link w:val="Heading2"/>
    <w:uiPriority w:val="9"/>
    <w:rsid w:val="007A3C59"/>
    <w:rPr>
      <w:rFonts w:asciiTheme="majorHAnsi" w:eastAsiaTheme="majorEastAsia" w:hAnsiTheme="majorHAnsi" w:cstheme="majorBidi"/>
      <w:color w:val="1A3B61" w:themeColor="accent1" w:themeShade="BF"/>
      <w:sz w:val="26"/>
      <w:szCs w:val="26"/>
    </w:rPr>
  </w:style>
  <w:style w:type="paragraph" w:styleId="TOCHeading">
    <w:name w:val="TOC Heading"/>
    <w:basedOn w:val="Heading1"/>
    <w:next w:val="Normal"/>
    <w:uiPriority w:val="39"/>
    <w:unhideWhenUsed/>
    <w:qFormat/>
    <w:rsid w:val="007A3C59"/>
    <w:pPr>
      <w:outlineLvl w:val="9"/>
    </w:pPr>
    <w:rPr>
      <w:lang w:eastAsia="en-AU"/>
    </w:rPr>
  </w:style>
  <w:style w:type="paragraph" w:styleId="TOC1">
    <w:name w:val="toc 1"/>
    <w:basedOn w:val="Normal"/>
    <w:next w:val="Normal"/>
    <w:autoRedefine/>
    <w:uiPriority w:val="39"/>
    <w:unhideWhenUsed/>
    <w:rsid w:val="007A3C59"/>
    <w:pPr>
      <w:spacing w:after="100"/>
    </w:pPr>
  </w:style>
  <w:style w:type="paragraph" w:styleId="TOC2">
    <w:name w:val="toc 2"/>
    <w:basedOn w:val="Normal"/>
    <w:next w:val="Normal"/>
    <w:autoRedefine/>
    <w:uiPriority w:val="39"/>
    <w:unhideWhenUsed/>
    <w:rsid w:val="007A3C59"/>
    <w:pPr>
      <w:spacing w:after="100"/>
      <w:ind w:left="220"/>
    </w:pPr>
  </w:style>
  <w:style w:type="character" w:styleId="Hyperlink">
    <w:name w:val="Hyperlink"/>
    <w:basedOn w:val="DefaultParagraphFont"/>
    <w:uiPriority w:val="99"/>
    <w:unhideWhenUsed/>
    <w:rsid w:val="007A3C59"/>
    <w:rPr>
      <w:color w:val="234F82" w:themeColor="hyperlink"/>
      <w:u w:val="single"/>
    </w:rPr>
  </w:style>
  <w:style w:type="paragraph" w:styleId="NoSpacing">
    <w:name w:val="No Spacing"/>
    <w:link w:val="NoSpacingChar"/>
    <w:uiPriority w:val="1"/>
    <w:qFormat/>
    <w:rsid w:val="007A3C59"/>
    <w:pPr>
      <w:spacing w:after="0" w:line="240" w:lineRule="auto"/>
    </w:pPr>
    <w:rPr>
      <w:rFonts w:eastAsiaTheme="minorEastAsia"/>
      <w:lang w:eastAsia="en-AU"/>
    </w:rPr>
  </w:style>
  <w:style w:type="character" w:customStyle="1" w:styleId="NoSpacingChar">
    <w:name w:val="No Spacing Char"/>
    <w:basedOn w:val="DefaultParagraphFont"/>
    <w:link w:val="NoSpacing"/>
    <w:uiPriority w:val="1"/>
    <w:rsid w:val="007A3C59"/>
    <w:rPr>
      <w:rFonts w:eastAsiaTheme="minorEastAsia"/>
      <w:lang w:eastAsia="en-AU"/>
    </w:rPr>
  </w:style>
  <w:style w:type="paragraph" w:styleId="ListParagraph">
    <w:name w:val="List Paragraph"/>
    <w:basedOn w:val="Normal"/>
    <w:uiPriority w:val="34"/>
    <w:qFormat/>
    <w:rsid w:val="00116AF5"/>
    <w:pPr>
      <w:ind w:left="720"/>
      <w:contextualSpacing/>
    </w:pPr>
  </w:style>
  <w:style w:type="character" w:customStyle="1" w:styleId="Heading3Char">
    <w:name w:val="Heading 3 Char"/>
    <w:basedOn w:val="DefaultParagraphFont"/>
    <w:link w:val="Heading3"/>
    <w:uiPriority w:val="9"/>
    <w:rsid w:val="007C43AE"/>
    <w:rPr>
      <w:rFonts w:asciiTheme="majorHAnsi" w:eastAsiaTheme="majorEastAsia" w:hAnsiTheme="majorHAnsi" w:cstheme="majorBidi"/>
      <w:color w:val="112740" w:themeColor="accent1" w:themeShade="7F"/>
      <w:sz w:val="24"/>
      <w:szCs w:val="24"/>
    </w:rPr>
  </w:style>
  <w:style w:type="character" w:customStyle="1" w:styleId="Heading4Char">
    <w:name w:val="Heading 4 Char"/>
    <w:basedOn w:val="DefaultParagraphFont"/>
    <w:link w:val="Heading4"/>
    <w:uiPriority w:val="9"/>
    <w:rsid w:val="00B26F4B"/>
    <w:rPr>
      <w:rFonts w:asciiTheme="majorHAnsi" w:eastAsiaTheme="majorEastAsia" w:hAnsiTheme="majorHAnsi" w:cstheme="majorBidi"/>
      <w:i/>
      <w:iCs/>
      <w:color w:val="1A3B61" w:themeColor="accent1" w:themeShade="BF"/>
    </w:rPr>
  </w:style>
  <w:style w:type="paragraph" w:styleId="TOC3">
    <w:name w:val="toc 3"/>
    <w:basedOn w:val="Normal"/>
    <w:next w:val="Normal"/>
    <w:autoRedefine/>
    <w:uiPriority w:val="39"/>
    <w:unhideWhenUsed/>
    <w:rsid w:val="00EA5C49"/>
    <w:pPr>
      <w:spacing w:after="100"/>
      <w:ind w:left="440"/>
    </w:pPr>
  </w:style>
  <w:style w:type="paragraph" w:styleId="Header">
    <w:name w:val="header"/>
    <w:basedOn w:val="Normal"/>
    <w:link w:val="HeaderChar"/>
    <w:uiPriority w:val="99"/>
    <w:unhideWhenUsed/>
    <w:rsid w:val="00E934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479"/>
  </w:style>
  <w:style w:type="paragraph" w:styleId="Footer">
    <w:name w:val="footer"/>
    <w:basedOn w:val="Normal"/>
    <w:link w:val="FooterChar"/>
    <w:uiPriority w:val="99"/>
    <w:unhideWhenUsed/>
    <w:rsid w:val="00E934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479"/>
  </w:style>
  <w:style w:type="table" w:styleId="ListTable3">
    <w:name w:val="List Table 3"/>
    <w:basedOn w:val="TableNormal"/>
    <w:uiPriority w:val="48"/>
    <w:rsid w:val="00733617"/>
    <w:pPr>
      <w:spacing w:after="0" w:line="240" w:lineRule="auto"/>
    </w:pPr>
    <w:tblPr>
      <w:tblStyleRowBandSize w:val="1"/>
      <w:tblStyleColBandSize w:val="1"/>
      <w:tblBorders>
        <w:top w:val="single" w:sz="4" w:space="0" w:color="3A3838" w:themeColor="text1"/>
        <w:left w:val="single" w:sz="4" w:space="0" w:color="3A3838" w:themeColor="text1"/>
        <w:bottom w:val="single" w:sz="4" w:space="0" w:color="3A3838" w:themeColor="text1"/>
        <w:right w:val="single" w:sz="4" w:space="0" w:color="3A3838" w:themeColor="text1"/>
      </w:tblBorders>
    </w:tblPr>
    <w:tblStylePr w:type="firstRow">
      <w:rPr>
        <w:b/>
        <w:bCs/>
        <w:color w:val="FFFFFF" w:themeColor="background1"/>
      </w:rPr>
      <w:tblPr/>
      <w:tcPr>
        <w:shd w:val="clear" w:color="auto" w:fill="3A3838" w:themeFill="text1"/>
      </w:tcPr>
    </w:tblStylePr>
    <w:tblStylePr w:type="lastRow">
      <w:rPr>
        <w:b/>
        <w:bCs/>
      </w:rPr>
      <w:tblPr/>
      <w:tcPr>
        <w:tcBorders>
          <w:top w:val="double" w:sz="4" w:space="0" w:color="3A3838"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A3838" w:themeColor="text1"/>
          <w:right w:val="single" w:sz="4" w:space="0" w:color="3A3838" w:themeColor="text1"/>
        </w:tcBorders>
      </w:tcPr>
    </w:tblStylePr>
    <w:tblStylePr w:type="band1Horz">
      <w:tblPr/>
      <w:tcPr>
        <w:tcBorders>
          <w:top w:val="single" w:sz="4" w:space="0" w:color="3A3838" w:themeColor="text1"/>
          <w:bottom w:val="single" w:sz="4" w:space="0" w:color="3A3838"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A3838" w:themeColor="text1"/>
          <w:left w:val="nil"/>
        </w:tcBorders>
      </w:tcPr>
    </w:tblStylePr>
    <w:tblStylePr w:type="swCell">
      <w:tblPr/>
      <w:tcPr>
        <w:tcBorders>
          <w:top w:val="double" w:sz="4" w:space="0" w:color="3A3838" w:themeColor="text1"/>
          <w:right w:val="nil"/>
        </w:tcBorders>
      </w:tcPr>
    </w:tblStylePr>
  </w:style>
  <w:style w:type="table" w:styleId="ListTable3-Accent3">
    <w:name w:val="List Table 3 Accent 3"/>
    <w:basedOn w:val="TableNormal"/>
    <w:uiPriority w:val="48"/>
    <w:rsid w:val="00733617"/>
    <w:pPr>
      <w:spacing w:after="0" w:line="240" w:lineRule="auto"/>
    </w:pPr>
    <w:tblPr>
      <w:tblStyleRowBandSize w:val="1"/>
      <w:tblStyleColBandSize w:val="1"/>
      <w:tblBorders>
        <w:top w:val="single" w:sz="4" w:space="0" w:color="6E6F71" w:themeColor="accent3"/>
        <w:left w:val="single" w:sz="4" w:space="0" w:color="6E6F71" w:themeColor="accent3"/>
        <w:bottom w:val="single" w:sz="4" w:space="0" w:color="6E6F71" w:themeColor="accent3"/>
        <w:right w:val="single" w:sz="4" w:space="0" w:color="6E6F71" w:themeColor="accent3"/>
      </w:tblBorders>
    </w:tblPr>
    <w:tblStylePr w:type="firstRow">
      <w:rPr>
        <w:b/>
        <w:bCs/>
        <w:color w:val="FFFFFF" w:themeColor="background1"/>
      </w:rPr>
      <w:tblPr/>
      <w:tcPr>
        <w:shd w:val="clear" w:color="auto" w:fill="6E6F71" w:themeFill="accent3"/>
      </w:tcPr>
    </w:tblStylePr>
    <w:tblStylePr w:type="lastRow">
      <w:rPr>
        <w:b/>
        <w:bCs/>
      </w:rPr>
      <w:tblPr/>
      <w:tcPr>
        <w:tcBorders>
          <w:top w:val="double" w:sz="4" w:space="0" w:color="6E6F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E6F71" w:themeColor="accent3"/>
          <w:right w:val="single" w:sz="4" w:space="0" w:color="6E6F71" w:themeColor="accent3"/>
        </w:tcBorders>
      </w:tcPr>
    </w:tblStylePr>
    <w:tblStylePr w:type="band1Horz">
      <w:tblPr/>
      <w:tcPr>
        <w:tcBorders>
          <w:top w:val="single" w:sz="4" w:space="0" w:color="6E6F71" w:themeColor="accent3"/>
          <w:bottom w:val="single" w:sz="4" w:space="0" w:color="6E6F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E6F71" w:themeColor="accent3"/>
          <w:left w:val="nil"/>
        </w:tcBorders>
      </w:tcPr>
    </w:tblStylePr>
    <w:tblStylePr w:type="swCell">
      <w:tblPr/>
      <w:tcPr>
        <w:tcBorders>
          <w:top w:val="double" w:sz="4" w:space="0" w:color="6E6F71" w:themeColor="accent3"/>
          <w:right w:val="nil"/>
        </w:tcBorders>
      </w:tcPr>
    </w:tblStylePr>
  </w:style>
  <w:style w:type="table" w:styleId="GridTable1Light">
    <w:name w:val="Grid Table 1 Light"/>
    <w:basedOn w:val="TableNormal"/>
    <w:uiPriority w:val="46"/>
    <w:rsid w:val="00733617"/>
    <w:pPr>
      <w:spacing w:after="0" w:line="240" w:lineRule="auto"/>
    </w:pPr>
    <w:tblPr>
      <w:tblStyleRowBandSize w:val="1"/>
      <w:tblStyleColBandSize w:val="1"/>
      <w:tblBorders>
        <w:top w:val="single" w:sz="4" w:space="0" w:color="B1AEAE" w:themeColor="text1" w:themeTint="66"/>
        <w:left w:val="single" w:sz="4" w:space="0" w:color="B1AEAE" w:themeColor="text1" w:themeTint="66"/>
        <w:bottom w:val="single" w:sz="4" w:space="0" w:color="B1AEAE" w:themeColor="text1" w:themeTint="66"/>
        <w:right w:val="single" w:sz="4" w:space="0" w:color="B1AEAE" w:themeColor="text1" w:themeTint="66"/>
        <w:insideH w:val="single" w:sz="4" w:space="0" w:color="B1AEAE" w:themeColor="text1" w:themeTint="66"/>
        <w:insideV w:val="single" w:sz="4" w:space="0" w:color="B1AEAE" w:themeColor="text1" w:themeTint="66"/>
      </w:tblBorders>
    </w:tblPr>
    <w:tblStylePr w:type="firstRow">
      <w:rPr>
        <w:b/>
        <w:bCs/>
      </w:rPr>
      <w:tblPr/>
      <w:tcPr>
        <w:tcBorders>
          <w:bottom w:val="single" w:sz="12" w:space="0" w:color="8A8686" w:themeColor="text1" w:themeTint="99"/>
        </w:tcBorders>
      </w:tcPr>
    </w:tblStylePr>
    <w:tblStylePr w:type="lastRow">
      <w:rPr>
        <w:b/>
        <w:bCs/>
      </w:rPr>
      <w:tblPr/>
      <w:tcPr>
        <w:tcBorders>
          <w:top w:val="double" w:sz="2" w:space="0" w:color="8A8686" w:themeColor="text1" w:themeTint="99"/>
        </w:tcBorders>
      </w:tcPr>
    </w:tblStylePr>
    <w:tblStylePr w:type="firstCol">
      <w:rPr>
        <w:b/>
        <w:bCs/>
      </w:rPr>
    </w:tblStylePr>
    <w:tblStylePr w:type="lastCol">
      <w:rPr>
        <w:b/>
        <w:bCs/>
      </w:rPr>
    </w:tblStylePr>
  </w:style>
  <w:style w:type="character" w:styleId="SubtleReference">
    <w:name w:val="Subtle Reference"/>
    <w:basedOn w:val="DefaultParagraphFont"/>
    <w:uiPriority w:val="31"/>
    <w:qFormat/>
    <w:rsid w:val="008C6388"/>
    <w:rPr>
      <w:smallCaps/>
      <w:color w:val="3A3838" w:themeColor="text1"/>
    </w:rPr>
  </w:style>
  <w:style w:type="table" w:styleId="TableGridLight">
    <w:name w:val="Grid Table Light"/>
    <w:basedOn w:val="TableNormal"/>
    <w:uiPriority w:val="40"/>
    <w:rsid w:val="00E64B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817F6C"/>
    <w:pPr>
      <w:spacing w:after="0" w:line="240" w:lineRule="auto"/>
    </w:pPr>
    <w:rPr>
      <w:kern w:val="2"/>
      <w14:ligatures w14:val="standardContextual"/>
    </w:r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IntenseReference">
    <w:name w:val="Intense Reference"/>
    <w:basedOn w:val="DefaultParagraphFont"/>
    <w:uiPriority w:val="32"/>
    <w:qFormat/>
    <w:rsid w:val="00817F6C"/>
    <w:rPr>
      <w:b/>
      <w:bCs/>
      <w:smallCaps/>
      <w:color w:val="234F82" w:themeColor="accent1"/>
      <w:spacing w:val="5"/>
    </w:rPr>
  </w:style>
  <w:style w:type="paragraph" w:styleId="Title">
    <w:name w:val="Title"/>
    <w:basedOn w:val="Normal"/>
    <w:next w:val="Normal"/>
    <w:link w:val="TitleChar"/>
    <w:uiPriority w:val="10"/>
    <w:qFormat/>
    <w:rsid w:val="00F745E9"/>
    <w:pPr>
      <w:spacing w:after="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745E9"/>
    <w:rPr>
      <w:rFonts w:asciiTheme="majorHAnsi" w:eastAsiaTheme="majorEastAsia" w:hAnsiTheme="majorHAnsi" w:cstheme="majorBidi"/>
      <w:spacing w:val="-10"/>
      <w:kern w:val="28"/>
      <w:sz w:val="56"/>
      <w:szCs w:val="56"/>
      <w14:ligatures w14:val="standardContextual"/>
    </w:rPr>
  </w:style>
  <w:style w:type="character" w:styleId="PlaceholderText">
    <w:name w:val="Placeholder Text"/>
    <w:basedOn w:val="DefaultParagraphFont"/>
    <w:uiPriority w:val="99"/>
    <w:semiHidden/>
    <w:rsid w:val="005A3E21"/>
    <w:rPr>
      <w:color w:val="808080"/>
    </w:rPr>
  </w:style>
  <w:style w:type="character" w:styleId="SubtleEmphasis">
    <w:name w:val="Subtle Emphasis"/>
    <w:basedOn w:val="DefaultParagraphFont"/>
    <w:uiPriority w:val="19"/>
    <w:qFormat/>
    <w:rsid w:val="00295D54"/>
    <w:rPr>
      <w:i/>
      <w:iCs/>
      <w:color w:val="6C6969" w:themeColor="text1" w:themeTint="BF"/>
    </w:rPr>
  </w:style>
  <w:style w:type="table" w:styleId="GridTable1Light-Accent1">
    <w:name w:val="Grid Table 1 Light Accent 1"/>
    <w:basedOn w:val="TableNormal"/>
    <w:uiPriority w:val="46"/>
    <w:rsid w:val="001507A0"/>
    <w:pPr>
      <w:spacing w:after="0" w:line="240" w:lineRule="auto"/>
    </w:pPr>
    <w:tblPr>
      <w:tblStyleRowBandSize w:val="1"/>
      <w:tblStyleColBandSize w:val="1"/>
      <w:tblBorders>
        <w:top w:val="single" w:sz="4" w:space="0" w:color="92B7E1" w:themeColor="accent1" w:themeTint="66"/>
        <w:left w:val="single" w:sz="4" w:space="0" w:color="92B7E1" w:themeColor="accent1" w:themeTint="66"/>
        <w:bottom w:val="single" w:sz="4" w:space="0" w:color="92B7E1" w:themeColor="accent1" w:themeTint="66"/>
        <w:right w:val="single" w:sz="4" w:space="0" w:color="92B7E1" w:themeColor="accent1" w:themeTint="66"/>
        <w:insideH w:val="single" w:sz="4" w:space="0" w:color="92B7E1" w:themeColor="accent1" w:themeTint="66"/>
        <w:insideV w:val="single" w:sz="4" w:space="0" w:color="92B7E1" w:themeColor="accent1" w:themeTint="66"/>
      </w:tblBorders>
    </w:tblPr>
    <w:tblStylePr w:type="firstRow">
      <w:rPr>
        <w:b/>
        <w:bCs/>
      </w:rPr>
      <w:tblPr/>
      <w:tcPr>
        <w:tcBorders>
          <w:bottom w:val="single" w:sz="12" w:space="0" w:color="5B93D3" w:themeColor="accent1" w:themeTint="99"/>
        </w:tcBorders>
      </w:tcPr>
    </w:tblStylePr>
    <w:tblStylePr w:type="lastRow">
      <w:rPr>
        <w:b/>
        <w:bCs/>
      </w:rPr>
      <w:tblPr/>
      <w:tcPr>
        <w:tcBorders>
          <w:top w:val="double" w:sz="2" w:space="0" w:color="5B93D3"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439198">
      <w:bodyDiv w:val="1"/>
      <w:marLeft w:val="0"/>
      <w:marRight w:val="0"/>
      <w:marTop w:val="0"/>
      <w:marBottom w:val="0"/>
      <w:divBdr>
        <w:top w:val="none" w:sz="0" w:space="0" w:color="auto"/>
        <w:left w:val="none" w:sz="0" w:space="0" w:color="auto"/>
        <w:bottom w:val="none" w:sz="0" w:space="0" w:color="auto"/>
        <w:right w:val="none" w:sz="0" w:space="0" w:color="auto"/>
      </w:divBdr>
    </w:div>
    <w:div w:id="38341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3A7E0C990E64B85A96C542D149A750B"/>
        <w:category>
          <w:name w:val="General"/>
          <w:gallery w:val="placeholder"/>
        </w:category>
        <w:types>
          <w:type w:val="bbPlcHdr"/>
        </w:types>
        <w:behaviors>
          <w:behavior w:val="content"/>
        </w:behaviors>
        <w:guid w:val="{C37AB083-1955-457F-9456-9FBF8FD4E874}"/>
      </w:docPartPr>
      <w:docPartBody>
        <w:p w:rsidR="00477B73" w:rsidRDefault="00485F7D" w:rsidP="00485F7D">
          <w:pPr>
            <w:pStyle w:val="E3A7E0C990E64B85A96C542D149A750B"/>
          </w:pPr>
          <w:r w:rsidRPr="006F6C28">
            <w:rPr>
              <w:rStyle w:val="PlaceholderText"/>
            </w:rPr>
            <w:t>[Subject]</w:t>
          </w:r>
        </w:p>
      </w:docPartBody>
    </w:docPart>
    <w:docPart>
      <w:docPartPr>
        <w:name w:val="979FC3C5A4E042589D56A3E3B25B0538"/>
        <w:category>
          <w:name w:val="General"/>
          <w:gallery w:val="placeholder"/>
        </w:category>
        <w:types>
          <w:type w:val="bbPlcHdr"/>
        </w:types>
        <w:behaviors>
          <w:behavior w:val="content"/>
        </w:behaviors>
        <w:guid w:val="{665E4182-ABC3-48AF-856A-C9812BF2B91C}"/>
      </w:docPartPr>
      <w:docPartBody>
        <w:p w:rsidR="00477B73" w:rsidRDefault="00485F7D" w:rsidP="00485F7D">
          <w:pPr>
            <w:pStyle w:val="979FC3C5A4E042589D56A3E3B25B0538"/>
          </w:pPr>
          <w:r w:rsidRPr="006F6C2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F7D"/>
    <w:rsid w:val="0006589E"/>
    <w:rsid w:val="00276337"/>
    <w:rsid w:val="003C54D2"/>
    <w:rsid w:val="00477B73"/>
    <w:rsid w:val="00485F7D"/>
    <w:rsid w:val="00B65108"/>
    <w:rsid w:val="00E8104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5F7D"/>
    <w:rPr>
      <w:color w:val="808080"/>
    </w:rPr>
  </w:style>
  <w:style w:type="paragraph" w:customStyle="1" w:styleId="E3A7E0C990E64B85A96C542D149A750B">
    <w:name w:val="E3A7E0C990E64B85A96C542D149A750B"/>
    <w:rsid w:val="00485F7D"/>
  </w:style>
  <w:style w:type="paragraph" w:customStyle="1" w:styleId="979FC3C5A4E042589D56A3E3B25B0538">
    <w:name w:val="979FC3C5A4E042589D56A3E3B25B0538"/>
    <w:rsid w:val="00485F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eme1">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and outlines the procedures for health and safety management at site.</Abstract>
  <CompanyAddress/>
  <CompanyPhone/>
  <CompanyFax/>
  <CompanyEmail>Company Name</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4DC631-570A-4077-BDED-3D8327F07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1654</TotalTime>
  <Pages>6</Pages>
  <Words>885</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HEALTH AND SAFETY MANAGEMENT PLAN</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MANAGEMENT PLAN</dc:title>
  <dc:subject>SS-WHS-PLA-000</dc:subject>
  <dc:creator/>
  <cp:keywords/>
  <dc:description/>
  <cp:lastModifiedBy>Nathan Owen</cp:lastModifiedBy>
  <cp:revision>874</cp:revision>
  <dcterms:created xsi:type="dcterms:W3CDTF">2023-02-18T08:14:00Z</dcterms:created>
  <dcterms:modified xsi:type="dcterms:W3CDTF">2024-05-05T23:28:00Z</dcterms:modified>
</cp:coreProperties>
</file>